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CAC9C7F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华中农业大学</w:t>
      </w:r>
    </w:p>
    <w:p w14:paraId="7FFB569D">
      <w:pPr>
        <w:jc w:val="center"/>
        <w:rPr>
          <w:rFonts w:ascii="仿宋" w:hAnsi="仿宋" w:eastAsia="仿宋"/>
          <w:sz w:val="44"/>
          <w:szCs w:val="44"/>
        </w:rPr>
      </w:pPr>
    </w:p>
    <w:p w14:paraId="2A4FF58D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农业微生物资源库项目工程总承包(EPC)</w:t>
      </w:r>
    </w:p>
    <w:p w14:paraId="588BF97A">
      <w:pPr>
        <w:jc w:val="center"/>
        <w:rPr>
          <w:rFonts w:ascii="仿宋" w:hAnsi="仿宋" w:eastAsia="仿宋"/>
          <w:sz w:val="32"/>
          <w:szCs w:val="32"/>
        </w:rPr>
      </w:pPr>
    </w:p>
    <w:p w14:paraId="6DCE86ED">
      <w:pPr>
        <w:jc w:val="center"/>
        <w:rPr>
          <w:rFonts w:ascii="仿宋" w:hAnsi="仿宋" w:eastAsia="仿宋"/>
          <w:sz w:val="32"/>
          <w:szCs w:val="32"/>
        </w:rPr>
      </w:pPr>
    </w:p>
    <w:p w14:paraId="19FCD288">
      <w:pPr>
        <w:jc w:val="center"/>
        <w:rPr>
          <w:rFonts w:ascii="仿宋" w:hAnsi="仿宋" w:eastAsia="仿宋"/>
          <w:sz w:val="32"/>
          <w:szCs w:val="32"/>
        </w:rPr>
      </w:pPr>
    </w:p>
    <w:p w14:paraId="0CEE97F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施</w:t>
      </w:r>
    </w:p>
    <w:p w14:paraId="3848002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工</w:t>
      </w:r>
    </w:p>
    <w:p w14:paraId="3D3B68FB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阶</w:t>
      </w:r>
    </w:p>
    <w:p w14:paraId="2B374C96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段</w:t>
      </w:r>
    </w:p>
    <w:p w14:paraId="0381E37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审</w:t>
      </w:r>
    </w:p>
    <w:p w14:paraId="28FF54C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计</w:t>
      </w:r>
    </w:p>
    <w:p w14:paraId="6664DB6B">
      <w:pPr>
        <w:jc w:val="center"/>
        <w:rPr>
          <w:rFonts w:hint="eastAsia" w:ascii="仿宋" w:hAnsi="仿宋" w:eastAsia="仿宋"/>
          <w:sz w:val="48"/>
          <w:szCs w:val="48"/>
          <w:lang w:eastAsia="zh-CN"/>
        </w:rPr>
      </w:pPr>
      <w:r>
        <w:rPr>
          <w:rFonts w:hint="eastAsia" w:ascii="仿宋" w:hAnsi="仿宋" w:eastAsia="仿宋"/>
          <w:sz w:val="48"/>
          <w:szCs w:val="48"/>
          <w:lang w:val="en-US" w:eastAsia="zh-CN"/>
        </w:rPr>
        <w:t>周</w:t>
      </w:r>
    </w:p>
    <w:p w14:paraId="46427262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报</w:t>
      </w:r>
    </w:p>
    <w:p w14:paraId="7E2B039F">
      <w:pPr>
        <w:jc w:val="center"/>
        <w:rPr>
          <w:rFonts w:ascii="仿宋" w:hAnsi="仿宋" w:eastAsia="仿宋"/>
          <w:sz w:val="48"/>
          <w:szCs w:val="48"/>
        </w:rPr>
      </w:pPr>
    </w:p>
    <w:p w14:paraId="7D007620">
      <w:pPr>
        <w:jc w:val="center"/>
        <w:rPr>
          <w:rFonts w:ascii="仿宋" w:hAnsi="仿宋" w:eastAsia="仿宋"/>
          <w:sz w:val="32"/>
          <w:szCs w:val="32"/>
        </w:rPr>
      </w:pPr>
    </w:p>
    <w:p w14:paraId="15C0B059">
      <w:pPr>
        <w:jc w:val="center"/>
        <w:rPr>
          <w:rFonts w:ascii="仿宋" w:hAnsi="仿宋" w:eastAsia="仿宋"/>
          <w:sz w:val="32"/>
          <w:szCs w:val="32"/>
        </w:rPr>
      </w:pPr>
    </w:p>
    <w:p w14:paraId="1C6AEDA1">
      <w:pPr>
        <w:jc w:val="center"/>
        <w:rPr>
          <w:rFonts w:ascii="仿宋" w:hAnsi="仿宋" w:eastAsia="仿宋"/>
          <w:sz w:val="32"/>
          <w:szCs w:val="32"/>
        </w:rPr>
      </w:pPr>
    </w:p>
    <w:p w14:paraId="7A9B248E">
      <w:pPr>
        <w:jc w:val="left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跟踪单位：</w:t>
      </w:r>
      <w:r>
        <w:rPr>
          <w:rFonts w:ascii="仿宋" w:hAnsi="仿宋" w:eastAsia="仿宋"/>
          <w:sz w:val="28"/>
          <w:szCs w:val="28"/>
        </w:rPr>
        <w:t>湖北众信工程</w:t>
      </w:r>
      <w:r>
        <w:rPr>
          <w:rFonts w:hint="eastAsia" w:ascii="仿宋" w:hAnsi="仿宋" w:eastAsia="仿宋"/>
          <w:sz w:val="28"/>
          <w:szCs w:val="28"/>
        </w:rPr>
        <w:t>造价咨询有限公司</w:t>
      </w:r>
      <w:r>
        <w:rPr>
          <w:rFonts w:ascii="仿宋" w:hAnsi="仿宋" w:eastAsia="仿宋"/>
          <w:sz w:val="28"/>
          <w:szCs w:val="28"/>
        </w:rPr>
        <w:t xml:space="preserve"> </w:t>
      </w:r>
    </w:p>
    <w:p w14:paraId="2CD6422A">
      <w:pPr>
        <w:jc w:val="left"/>
        <w:rPr>
          <w:rFonts w:hint="default" w:ascii="仿宋" w:hAnsi="仿宋" w:eastAsia="仿宋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跟踪人员：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朱翠华 王诗琴 王文韬</w:t>
      </w:r>
    </w:p>
    <w:p w14:paraId="32B5125C">
      <w:pPr>
        <w:ind w:firstLine="1680" w:firstLineChars="600"/>
        <w:rPr>
          <w:rFonts w:ascii="仿宋" w:hAnsi="仿宋" w:eastAsia="仿宋"/>
          <w:sz w:val="30"/>
          <w:szCs w:val="30"/>
        </w:rPr>
      </w:pPr>
      <w:r>
        <w:rPr>
          <w:rFonts w:hint="eastAsia" w:ascii="仿宋" w:hAnsi="仿宋" w:eastAsia="仿宋"/>
          <w:sz w:val="28"/>
          <w:szCs w:val="28"/>
        </w:rPr>
        <w:t>跟踪时间：</w:t>
      </w:r>
      <w:r>
        <w:rPr>
          <w:rFonts w:hint="eastAsia" w:ascii="仿宋" w:hAnsi="仿宋" w:eastAsia="仿宋"/>
          <w:sz w:val="30"/>
          <w:szCs w:val="30"/>
        </w:rPr>
        <w:t>（</w:t>
      </w:r>
      <w:r>
        <w:rPr>
          <w:rFonts w:ascii="仿宋" w:hAnsi="仿宋" w:eastAsia="仿宋" w:cs="宋体"/>
          <w:sz w:val="30"/>
          <w:szCs w:val="30"/>
        </w:rPr>
        <w:t>202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5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8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16</w:t>
      </w:r>
      <w:r>
        <w:rPr>
          <w:rFonts w:hint="eastAsia" w:ascii="仿宋" w:hAnsi="仿宋" w:eastAsia="仿宋" w:cs="宋体"/>
          <w:sz w:val="30"/>
          <w:szCs w:val="30"/>
        </w:rPr>
        <w:t>～</w:t>
      </w:r>
      <w:r>
        <w:rPr>
          <w:rFonts w:ascii="仿宋" w:hAnsi="仿宋" w:eastAsia="仿宋" w:cs="宋体"/>
          <w:sz w:val="30"/>
          <w:szCs w:val="30"/>
        </w:rPr>
        <w:t>202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5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8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22</w:t>
      </w:r>
      <w:r>
        <w:rPr>
          <w:rFonts w:hint="eastAsia" w:ascii="仿宋" w:hAnsi="仿宋" w:eastAsia="仿宋"/>
          <w:sz w:val="32"/>
          <w:szCs w:val="32"/>
        </w:rPr>
        <w:t>）</w:t>
      </w:r>
    </w:p>
    <w:p w14:paraId="678E29BD">
      <w:pPr>
        <w:jc w:val="center"/>
        <w:rPr>
          <w:rFonts w:ascii="仿宋" w:hAnsi="仿宋" w:eastAsia="仿宋"/>
          <w:sz w:val="32"/>
          <w:szCs w:val="32"/>
        </w:rPr>
      </w:pPr>
    </w:p>
    <w:p w14:paraId="49DACDBC">
      <w:pPr>
        <w:pStyle w:val="15"/>
        <w:numPr>
          <w:ilvl w:val="0"/>
          <w:numId w:val="1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项目基本情况：</w:t>
      </w:r>
    </w:p>
    <w:p w14:paraId="48E496DA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1、建设单位：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华中农业大学</w:t>
      </w:r>
    </w:p>
    <w:p w14:paraId="047C12D9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2、监理单位：中工武大诚信工程顾问(湖北)有限公司</w:t>
      </w:r>
    </w:p>
    <w:p w14:paraId="26EBC6A8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3、施工单位：中国建筑第八工程局有限公司（联合体牵头人）</w:t>
      </w:r>
    </w:p>
    <w:p w14:paraId="3E30DAD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4、设计单位：中衡设计集团股份有限公司 （联合体成员）</w:t>
      </w:r>
    </w:p>
    <w:p w14:paraId="742E849D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ascii="仿宋" w:hAnsi="仿宋" w:eastAsia="仿宋" w:cs="宋体"/>
          <w:b/>
          <w:bCs/>
          <w:sz w:val="28"/>
          <w:szCs w:val="28"/>
        </w:rPr>
        <w:t>5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、合同金额：</w:t>
      </w:r>
      <w:r>
        <w:rPr>
          <w:rFonts w:ascii="仿宋" w:hAnsi="仿宋" w:eastAsia="仿宋" w:cs="宋体"/>
          <w:b/>
          <w:bCs/>
          <w:sz w:val="28"/>
          <w:szCs w:val="28"/>
        </w:rPr>
        <w:t xml:space="preserve"> 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184348750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元。其中：设计费2443500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元（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含税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）；暂估价 </w:t>
      </w:r>
      <w:r>
        <w:rPr>
          <w:rFonts w:ascii="仿宋" w:hAnsi="仿宋" w:eastAsia="仿宋" w:cs="宋体"/>
          <w:b/>
          <w:bCs/>
          <w:sz w:val="28"/>
          <w:szCs w:val="28"/>
        </w:rPr>
        <w:t>25250000.00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元；暂列金 1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0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0000.00 元。  </w:t>
      </w:r>
    </w:p>
    <w:p w14:paraId="73496D8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6、合同工期日历天数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：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720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天。</w:t>
      </w:r>
    </w:p>
    <w:p w14:paraId="50C7FBA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    </w:t>
      </w:r>
    </w:p>
    <w:p w14:paraId="4AFD75B1">
      <w:pPr>
        <w:pStyle w:val="15"/>
        <w:numPr>
          <w:ilvl w:val="0"/>
          <w:numId w:val="2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本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周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现场情况：</w:t>
      </w:r>
    </w:p>
    <w:p w14:paraId="6D7C86D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bookmarkStart w:id="0" w:name="_Hlk89087601"/>
      <w:r>
        <w:rPr>
          <w:rFonts w:hint="eastAsia" w:ascii="仿宋" w:hAnsi="仿宋" w:eastAsia="仿宋" w:cs="宋体"/>
          <w:b w:val="0"/>
          <w:bCs w:val="0"/>
          <w:sz w:val="28"/>
          <w:szCs w:val="28"/>
        </w:rPr>
        <w:t>1、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现场临建、场区道路施工</w:t>
      </w:r>
    </w:p>
    <w:p w14:paraId="05FED84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办公区后面地面硬化，现场测量厚度分别为100mm、80mm、50mm。</w:t>
      </w:r>
    </w:p>
    <w:p w14:paraId="49316C0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10160</wp:posOffset>
            </wp:positionV>
            <wp:extent cx="5266690" cy="3948430"/>
            <wp:effectExtent l="0" t="0" r="10160" b="13970"/>
            <wp:wrapNone/>
            <wp:docPr id="2" name="图片 2" descr="微信图片_2025-08-18_101041_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微信图片_2025-08-18_101041_17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8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7A102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F86C79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749FB6F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4B830B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88706D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0B90BE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57A369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E0CFC3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763793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2ADE4F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09FB87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8437F5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C47DBC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635</wp:posOffset>
            </wp:positionH>
            <wp:positionV relativeFrom="paragraph">
              <wp:posOffset>127635</wp:posOffset>
            </wp:positionV>
            <wp:extent cx="2559050" cy="3412490"/>
            <wp:effectExtent l="0" t="0" r="12700" b="16510"/>
            <wp:wrapNone/>
            <wp:docPr id="3" name="图片 3" descr="微信图片_2025-08-18_101045_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微信图片_2025-08-18_101045_42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2707640</wp:posOffset>
            </wp:positionH>
            <wp:positionV relativeFrom="paragraph">
              <wp:posOffset>127635</wp:posOffset>
            </wp:positionV>
            <wp:extent cx="2559050" cy="3412490"/>
            <wp:effectExtent l="0" t="0" r="12700" b="16510"/>
            <wp:wrapNone/>
            <wp:docPr id="4" name="图片 4" descr="微信图片_2025-08-18_101104_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微信图片_2025-08-18_101104_50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FD2AF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68DB56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72D852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6611C3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36A688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C2D193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E5D08E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F080F6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186088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28E3EB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279641A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4BE39A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12" name="图片 12" descr="微信图片_2025-08-18_101127_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微信图片_2025-08-18_101127_45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9D09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2FEA094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2707640</wp:posOffset>
            </wp:positionH>
            <wp:positionV relativeFrom="paragraph">
              <wp:posOffset>5080</wp:posOffset>
            </wp:positionV>
            <wp:extent cx="2559050" cy="3412490"/>
            <wp:effectExtent l="0" t="0" r="12700" b="16510"/>
            <wp:wrapNone/>
            <wp:docPr id="14" name="图片 14" descr="微信图片_2025-08-18_101123_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微信图片_2025-08-18_101123_57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2559050" cy="3412490"/>
            <wp:effectExtent l="0" t="0" r="12700" b="16510"/>
            <wp:docPr id="13" name="图片 13" descr="微信图片_2025-08-18_101118_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微信图片_2025-08-18_101118_39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8B6B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1220B8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场区道路，钢筋间距200*200mm，厚度200mm</w:t>
      </w:r>
    </w:p>
    <w:p w14:paraId="31812AD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6" name="图片 6" descr="微信图片_2025-08-19_170455_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微信图片_2025-08-19_170455_84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3E3B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A18EF5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2675890</wp:posOffset>
            </wp:positionH>
            <wp:positionV relativeFrom="paragraph">
              <wp:posOffset>0</wp:posOffset>
            </wp:positionV>
            <wp:extent cx="2558415" cy="3412490"/>
            <wp:effectExtent l="0" t="0" r="13335" b="16510"/>
            <wp:wrapNone/>
            <wp:docPr id="9" name="图片 9" descr="微信图片_2025-08-20_095735_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微信图片_2025-08-20_095735_22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58415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559050" cy="3412490"/>
            <wp:effectExtent l="0" t="0" r="12700" b="16510"/>
            <wp:wrapNone/>
            <wp:docPr id="7" name="图片 7" descr="微信图片_2025-08-19_170510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25-08-19_170510_26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29D20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57C694D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3E86C9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476484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5622A8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6F94D9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5CD2B9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02C4F8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6FEBC5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749B53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BB01D5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10" name="图片 10" descr="微信图片_2025-08-20_095755_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微信图片_2025-08-20_095755_78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7F83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F6FA5A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D72F92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2EAEDB5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2684780</wp:posOffset>
            </wp:positionH>
            <wp:positionV relativeFrom="paragraph">
              <wp:posOffset>116205</wp:posOffset>
            </wp:positionV>
            <wp:extent cx="2559050" cy="3412490"/>
            <wp:effectExtent l="0" t="0" r="12700" b="16510"/>
            <wp:wrapNone/>
            <wp:docPr id="16" name="图片 16" descr="微信图片_2025-08-20_095804_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微信图片_2025-08-20_095804_59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43180</wp:posOffset>
            </wp:positionH>
            <wp:positionV relativeFrom="paragraph">
              <wp:posOffset>116205</wp:posOffset>
            </wp:positionV>
            <wp:extent cx="2559050" cy="3412490"/>
            <wp:effectExtent l="0" t="0" r="12700" b="16510"/>
            <wp:wrapNone/>
            <wp:docPr id="11" name="图片 11" descr="微信图片_2025-08-20_095743_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微信图片_2025-08-20_095743_98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40887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43A7DF7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5B33740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250636D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60DC2B1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2A71BC4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2F9551C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45EAE9F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2323A20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08C8B06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4FC1C53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门卫区地面硬化，砼浇筑前模板厚度80mm</w:t>
      </w:r>
    </w:p>
    <w:p w14:paraId="04FACBE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51435</wp:posOffset>
            </wp:positionH>
            <wp:positionV relativeFrom="paragraph">
              <wp:posOffset>182245</wp:posOffset>
            </wp:positionV>
            <wp:extent cx="5266690" cy="3950335"/>
            <wp:effectExtent l="0" t="0" r="10160" b="12065"/>
            <wp:wrapNone/>
            <wp:docPr id="15" name="图片 15" descr="微信图片_2025-08-20_095800_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微信图片_2025-08-20_095800_12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6A97C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104D999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61BDC4D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6C850BD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768843A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397B3FC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5771143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4B2618D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52704A7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22B7990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17C194A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2A1E1A6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4F59829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10160" b="12065"/>
            <wp:docPr id="1" name="图片 1" descr="微信图片_2025-08-21_101015_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微信图片_2025-08-21_101015_36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F114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05CE261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洗车槽砼厚度实测200mm</w:t>
      </w:r>
    </w:p>
    <w:p w14:paraId="259D9C2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2679065</wp:posOffset>
            </wp:positionH>
            <wp:positionV relativeFrom="paragraph">
              <wp:posOffset>17780</wp:posOffset>
            </wp:positionV>
            <wp:extent cx="2559050" cy="3412490"/>
            <wp:effectExtent l="0" t="0" r="12700" b="16510"/>
            <wp:wrapNone/>
            <wp:docPr id="18" name="图片 18" descr="微信图片_2025-08-20_095831_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微信图片_2025-08-20_095831_13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17780</wp:posOffset>
            </wp:positionV>
            <wp:extent cx="2559050" cy="3412490"/>
            <wp:effectExtent l="0" t="0" r="12700" b="16510"/>
            <wp:wrapNone/>
            <wp:docPr id="17" name="图片 17" descr="微信图片_2025-08-20_095826_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微信图片_2025-08-20_095826_30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11309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0CB51C7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2BA79BC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C79101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31997A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BCCCFF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0AA1E4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4B89F0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FE9695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CD450D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7D31CD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948BA6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-12065</wp:posOffset>
            </wp:positionH>
            <wp:positionV relativeFrom="paragraph">
              <wp:posOffset>117475</wp:posOffset>
            </wp:positionV>
            <wp:extent cx="5266690" cy="3949700"/>
            <wp:effectExtent l="0" t="0" r="10160" b="12700"/>
            <wp:wrapNone/>
            <wp:docPr id="19" name="图片 19" descr="微信图片_2025-08-20_095911_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微信图片_2025-08-20_095911_24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02ABC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D41D5C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0DFB02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3D969A8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33BF0C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8D6E4E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B8875B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26CB14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DCEFF1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8BB85A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0D2004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CFDBFE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A782F9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0</wp:posOffset>
            </wp:positionV>
            <wp:extent cx="2559050" cy="3412490"/>
            <wp:effectExtent l="0" t="0" r="12700" b="16510"/>
            <wp:wrapNone/>
            <wp:docPr id="20" name="图片 20" descr="微信图片_2025-08-20_095914_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微信图片_2025-08-20_095914_68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2705735</wp:posOffset>
            </wp:positionH>
            <wp:positionV relativeFrom="paragraph">
              <wp:posOffset>0</wp:posOffset>
            </wp:positionV>
            <wp:extent cx="2559050" cy="3412490"/>
            <wp:effectExtent l="0" t="0" r="12700" b="16510"/>
            <wp:wrapNone/>
            <wp:docPr id="21" name="图片 21" descr="微信图片_2025-08-20_095918_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微信图片_2025-08-20_095918_79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5E01A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7111E69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674A66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D71795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F83F2E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7DBB99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290B99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62EEB8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38D0F5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99E184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DF2382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533E86B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135255</wp:posOffset>
            </wp:positionV>
            <wp:extent cx="5266690" cy="3950335"/>
            <wp:effectExtent l="0" t="0" r="10160" b="12065"/>
            <wp:wrapNone/>
            <wp:docPr id="22" name="图片 22" descr="微信图片_2025-08-20_095922_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微信图片_2025-08-20_095922_61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6758E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2FEF973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CF462B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114516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80EE4B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72096E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C82E8E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75C4DC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D7A4A8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6AED9A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FAFABB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684112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AD398E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2540</wp:posOffset>
            </wp:positionV>
            <wp:extent cx="5266690" cy="3950335"/>
            <wp:effectExtent l="0" t="0" r="10160" b="12065"/>
            <wp:wrapNone/>
            <wp:docPr id="24" name="图片 24" descr="微信图片_2025-08-21_101019_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微信图片_2025-08-21_101019_61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D89E3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2199C0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DC54A3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F76F17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0758E0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DDD77A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C85320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800FAA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76F4DD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F28C26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382322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FC7970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入口大门处</w:t>
      </w:r>
    </w:p>
    <w:p w14:paraId="3A03904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66690" cy="3949700"/>
            <wp:effectExtent l="0" t="0" r="10160" b="12700"/>
            <wp:wrapNone/>
            <wp:docPr id="25" name="图片 25" descr="微信图片_2025-08-21_101041_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微信图片_2025-08-21_101041_39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CA5D1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1914BC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575E4E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CEC001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AD4434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C3F050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46E799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6DF4CA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CB35F5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22AD91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D38A02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F5EC29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26" name="图片 26" descr="微信图片_2025-08-21_100945_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微信图片_2025-08-21_100945_49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EAC8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3EE716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8B9B2C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3810" b="12065"/>
            <wp:docPr id="35" name="图片 35" descr="微信图片_2025-08-22_095830_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微信图片_2025-08-22_095830_36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B1E0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9B2E37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3810" b="12065"/>
            <wp:docPr id="36" name="图片 36" descr="微信图片_2025-08-22_100205_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微信图片_2025-08-22_100205_15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535D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E01DAB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66690" cy="3949700"/>
            <wp:effectExtent l="0" t="0" r="3810" b="0"/>
            <wp:wrapNone/>
            <wp:docPr id="37" name="图片 37" descr="微信图片_2025-08-22_100208_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微信图片_2025-08-22_100208_78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F8260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E0F0A5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85BD4C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6EB77F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F40B3C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2A36EC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5FA97D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CE4530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152698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275A18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BE38ED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F5311F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6350</wp:posOffset>
            </wp:positionH>
            <wp:positionV relativeFrom="paragraph">
              <wp:posOffset>2012950</wp:posOffset>
            </wp:positionV>
            <wp:extent cx="2684145" cy="2013585"/>
            <wp:effectExtent l="0" t="0" r="8255" b="5715"/>
            <wp:wrapNone/>
            <wp:docPr id="40" name="图片 40" descr="微信图片_2025-08-22_100221_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微信图片_2025-08-22_100221_16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684145" cy="2013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2705100</wp:posOffset>
            </wp:positionH>
            <wp:positionV relativeFrom="paragraph">
              <wp:posOffset>6350</wp:posOffset>
            </wp:positionV>
            <wp:extent cx="2559050" cy="3412490"/>
            <wp:effectExtent l="0" t="0" r="6350" b="3810"/>
            <wp:wrapNone/>
            <wp:docPr id="39" name="图片 39" descr="微信图片_2025-08-22_100224_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微信图片_2025-08-22_100224_38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2659380" cy="1995170"/>
            <wp:effectExtent l="0" t="0" r="7620" b="11430"/>
            <wp:docPr id="38" name="图片 38" descr="微信图片_2025-08-22_100218_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微信图片_2025-08-22_100218_07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659380" cy="199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E450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6F3D19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1F86927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AE112D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695B29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3A068C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F96637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2、土方外运</w:t>
      </w:r>
    </w:p>
    <w:p w14:paraId="2D8042C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8" name="图片 8" descr="微信图片_2025-08-19_170438_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微信图片_2025-08-19_170438_46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8A86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833D6D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23" name="图片 23" descr="微信图片_2025-08-20_095820_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微信图片_2025-08-20_095820_54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263E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3、开闭所电缆改迁</w:t>
      </w:r>
    </w:p>
    <w:p w14:paraId="5AFBA33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开始破除砼路面</w:t>
      </w:r>
    </w:p>
    <w:p w14:paraId="24C961B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5" name="图片 5" descr="微信图片_2025-08-20_095632_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微信图片_2025-08-20_095632_31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EC92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27" name="图片 27" descr="微信图片_2025-08-21_100842_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微信图片_2025-08-21_100842_93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49CA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2667000</wp:posOffset>
            </wp:positionH>
            <wp:positionV relativeFrom="paragraph">
              <wp:posOffset>345440</wp:posOffset>
            </wp:positionV>
            <wp:extent cx="2559050" cy="3412490"/>
            <wp:effectExtent l="0" t="0" r="12700" b="16510"/>
            <wp:wrapNone/>
            <wp:docPr id="29" name="图片 29" descr="微信图片_2025-08-21_100910_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微信图片_2025-08-21_100910_86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5C630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559050" cy="3412490"/>
            <wp:effectExtent l="0" t="0" r="12700" b="16510"/>
            <wp:wrapNone/>
            <wp:docPr id="28" name="图片 28" descr="微信图片_2025-08-21_100854_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微信图片_2025-08-21_100854_59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B0836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EBB544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51A120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244A11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07B6E4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B20DF7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7DBAED7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7385DB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834D0F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6CE727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7F84FCF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镀锌钢管及PE管进场</w:t>
      </w:r>
    </w:p>
    <w:p w14:paraId="4C463E8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41275</wp:posOffset>
            </wp:positionV>
            <wp:extent cx="5266690" cy="3950335"/>
            <wp:effectExtent l="0" t="0" r="10160" b="12065"/>
            <wp:wrapNone/>
            <wp:docPr id="30" name="图片 30" descr="微信图片_2025-08-21_100807_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微信图片_2025-08-21_100807_22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1C9AF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756D074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18BEEA4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2968408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31C7DDD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15FD355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7EEA9AB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6CA9753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33D0CA9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018C7F5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7A6F1A1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08D30D8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2695575</wp:posOffset>
            </wp:positionH>
            <wp:positionV relativeFrom="paragraph">
              <wp:posOffset>345440</wp:posOffset>
            </wp:positionV>
            <wp:extent cx="2559050" cy="3412490"/>
            <wp:effectExtent l="0" t="0" r="12700" b="16510"/>
            <wp:wrapNone/>
            <wp:docPr id="32" name="图片 32" descr="微信图片_2025-08-21_100834_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微信图片_2025-08-21_100834_70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镀锌钢管规格实测φ165*3.15</w:t>
      </w:r>
    </w:p>
    <w:p w14:paraId="16B28FD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559050" cy="3412490"/>
            <wp:effectExtent l="0" t="0" r="12700" b="16510"/>
            <wp:wrapNone/>
            <wp:docPr id="31" name="图片 31" descr="微信图片_2025-08-21_100824_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微信图片_2025-08-21_100824_04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07FEC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2BF750C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782112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FEC9DB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D80A6C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D725BA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60EE20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/>
          <w:bCs/>
          <w:sz w:val="28"/>
          <w:szCs w:val="28"/>
          <w:lang w:val="en-US" w:eastAsia="zh-CN"/>
        </w:rPr>
      </w:pPr>
    </w:p>
    <w:p w14:paraId="4B51A89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85743D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7FC314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5DEBB71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PE管规格实测φ160*8mm</w:t>
      </w:r>
    </w:p>
    <w:p w14:paraId="6F0BB93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2686050</wp:posOffset>
            </wp:positionH>
            <wp:positionV relativeFrom="paragraph">
              <wp:posOffset>346075</wp:posOffset>
            </wp:positionV>
            <wp:extent cx="2559050" cy="3412490"/>
            <wp:effectExtent l="0" t="0" r="12700" b="16510"/>
            <wp:wrapNone/>
            <wp:docPr id="34" name="图片 34" descr="微信图片_2025-08-21_100838_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微信图片_2025-08-21_100838_40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C5343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2559050" cy="3412490"/>
            <wp:effectExtent l="0" t="0" r="12700" b="16510"/>
            <wp:docPr id="33" name="图片 33" descr="微信图片_2025-08-21_100828_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微信图片_2025-08-21_100828_07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7115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3A9F7F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2603500</wp:posOffset>
            </wp:positionH>
            <wp:positionV relativeFrom="paragraph">
              <wp:posOffset>345440</wp:posOffset>
            </wp:positionV>
            <wp:extent cx="2559050" cy="3412490"/>
            <wp:effectExtent l="0" t="0" r="6350" b="3810"/>
            <wp:wrapNone/>
            <wp:docPr id="42" name="图片 42" descr="微信图片_2025-08-22_100300_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微信图片_2025-08-22_100300_83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路面破除宽度500mm</w:t>
      </w:r>
    </w:p>
    <w:p w14:paraId="1AF3C34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559050" cy="3412490"/>
            <wp:effectExtent l="0" t="0" r="6350" b="3810"/>
            <wp:wrapNone/>
            <wp:docPr id="41" name="图片 41" descr="微信图片_2025-08-22_100257_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微信图片_2025-08-22_100257_446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B8A10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799F32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9002FF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1F03EF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F3D1DD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41369CF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B64A75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80AA2F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C06863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1E034C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2E3D3CB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40640</wp:posOffset>
            </wp:positionV>
            <wp:extent cx="5266690" cy="3950335"/>
            <wp:effectExtent l="0" t="0" r="3810" b="12065"/>
            <wp:wrapNone/>
            <wp:docPr id="45" name="图片 45" descr="微信图片_2025-08-22_100335_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微信图片_2025-08-22_100335_630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B5F87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EA1F31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3D2F06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4358E6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D61B3E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03C705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DEB79D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4E1917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FB6A34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0844DC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003F555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5081FA3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227DE9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2717800</wp:posOffset>
            </wp:positionH>
            <wp:positionV relativeFrom="paragraph">
              <wp:posOffset>205740</wp:posOffset>
            </wp:positionV>
            <wp:extent cx="2559050" cy="3412490"/>
            <wp:effectExtent l="0" t="0" r="6350" b="3810"/>
            <wp:wrapNone/>
            <wp:docPr id="47" name="图片 47" descr="微信图片_2025-08-22_100345_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微信图片_2025-08-22_100345_46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12700</wp:posOffset>
            </wp:positionH>
            <wp:positionV relativeFrom="paragraph">
              <wp:posOffset>196215</wp:posOffset>
            </wp:positionV>
            <wp:extent cx="2559050" cy="3412490"/>
            <wp:effectExtent l="0" t="0" r="6350" b="3810"/>
            <wp:wrapNone/>
            <wp:docPr id="46" name="图片 46" descr="微信图片_2025-08-22_100339_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微信图片_2025-08-22_100339_204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EA50F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F601C0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0E8A2A8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7E52FDA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4110A1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CD7037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F02704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B920A5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07E9FF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506E7C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536A25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9230" cy="3955415"/>
            <wp:effectExtent l="0" t="0" r="1270" b="6985"/>
            <wp:docPr id="48" name="图片 48" descr="微信图片_2025-08-22_100401_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微信图片_2025-08-22_100401_385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5047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1DA2F1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B5E416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bookmarkEnd w:id="0"/>
    <w:p w14:paraId="37E1D164">
      <w:pPr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bookmarkStart w:id="1" w:name="_Hlk56342534"/>
      <w:r>
        <w:rPr>
          <w:rFonts w:hint="eastAsia" w:ascii="仿宋" w:hAnsi="仿宋" w:eastAsia="仿宋"/>
          <w:b/>
          <w:bCs/>
          <w:sz w:val="28"/>
          <w:szCs w:val="28"/>
        </w:rPr>
        <w:t>三、接收、发出</w:t>
      </w:r>
      <w:r>
        <w:rPr>
          <w:rFonts w:ascii="仿宋" w:hAnsi="仿宋" w:eastAsia="仿宋"/>
          <w:b/>
          <w:bCs/>
          <w:sz w:val="28"/>
          <w:szCs w:val="28"/>
        </w:rPr>
        <w:t>资料情况</w:t>
      </w:r>
      <w:r>
        <w:rPr>
          <w:rFonts w:hint="eastAsia" w:ascii="仿宋" w:hAnsi="仿宋" w:eastAsia="仿宋"/>
          <w:b/>
          <w:bCs/>
          <w:sz w:val="28"/>
          <w:szCs w:val="28"/>
        </w:rPr>
        <w:t xml:space="preserve"> </w:t>
      </w:r>
    </w:p>
    <w:p w14:paraId="2329EBEA">
      <w:pPr>
        <w:spacing w:line="360" w:lineRule="auto"/>
        <w:ind w:firstLine="420" w:firstLineChars="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无</w:t>
      </w:r>
    </w:p>
    <w:bookmarkEnd w:id="1"/>
    <w:p w14:paraId="7F62820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1120"/>
        <w:rPr>
          <w:rFonts w:hint="default" w:ascii="仿宋" w:hAnsi="仿宋" w:eastAsia="仿宋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四</w:t>
      </w:r>
      <w:r>
        <w:rPr>
          <w:rFonts w:hint="eastAsia" w:ascii="仿宋" w:hAnsi="仿宋" w:eastAsia="仿宋"/>
          <w:b/>
          <w:bCs/>
          <w:sz w:val="28"/>
          <w:szCs w:val="28"/>
        </w:rPr>
        <w:t>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跟踪关注</w:t>
      </w:r>
    </w:p>
    <w:p w14:paraId="216C384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ascii="仿宋" w:hAnsi="仿宋" w:eastAsia="仿宋"/>
          <w:b w:val="0"/>
          <w:bCs w:val="0"/>
          <w:sz w:val="28"/>
          <w:szCs w:val="28"/>
        </w:rPr>
        <w:fldChar w:fldCharType="begin"/>
      </w:r>
      <w:r>
        <w:rPr>
          <w:rFonts w:ascii="仿宋" w:hAnsi="仿宋" w:eastAsia="仿宋"/>
          <w:b w:val="0"/>
          <w:bCs w:val="0"/>
          <w:sz w:val="28"/>
          <w:szCs w:val="28"/>
        </w:rPr>
        <w:instrText xml:space="preserve"> EQ \o\ac(</w:instrText>
      </w:r>
      <w:r>
        <w:rPr>
          <w:rFonts w:hint="eastAsia" w:ascii="仿宋" w:hAnsi="仿宋" w:eastAsia="仿宋" w:cs="Times New Roman"/>
          <w:b w:val="0"/>
          <w:bCs w:val="0"/>
          <w:kern w:val="2"/>
          <w:position w:val="-5"/>
          <w:sz w:val="42"/>
          <w:szCs w:val="28"/>
          <w:lang w:val="en-US" w:eastAsia="zh-CN" w:bidi="ar-SA"/>
        </w:rPr>
        <w:instrText xml:space="preserve">○</w:instrText>
      </w:r>
      <w:r>
        <w:rPr>
          <w:rFonts w:ascii="仿宋" w:hAnsi="仿宋" w:eastAsia="仿宋"/>
          <w:b w:val="0"/>
          <w:bCs w:val="0"/>
          <w:sz w:val="28"/>
          <w:szCs w:val="28"/>
        </w:rPr>
        <w:instrText xml:space="preserve">,1)</w:instrText>
      </w:r>
      <w:r>
        <w:rPr>
          <w:rFonts w:ascii="仿宋" w:hAnsi="仿宋" w:eastAsia="仿宋"/>
          <w:b w:val="0"/>
          <w:bCs w:val="0"/>
          <w:sz w:val="28"/>
          <w:szCs w:val="28"/>
        </w:rPr>
        <w:fldChar w:fldCharType="end"/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临建施工；</w:t>
      </w:r>
    </w:p>
    <w:p w14:paraId="4AE48B2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fldChar w:fldCharType="begin"/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instrText xml:space="preserve"> EQ \o\ac(</w:instrText>
      </w:r>
      <w:r>
        <w:rPr>
          <w:rFonts w:hint="eastAsia" w:ascii="仿宋" w:hAnsi="仿宋" w:eastAsia="仿宋" w:cs="Times New Roman"/>
          <w:b w:val="0"/>
          <w:bCs w:val="0"/>
          <w:kern w:val="2"/>
          <w:position w:val="-5"/>
          <w:sz w:val="42"/>
          <w:szCs w:val="28"/>
          <w:lang w:val="en-US" w:eastAsia="zh-CN" w:bidi="ar-SA"/>
        </w:rPr>
        <w:instrText xml:space="preserve">○</w:instrTex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instrText xml:space="preserve">,2)</w:instrTex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fldChar w:fldCharType="end"/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电缆迁改施工情况。</w:t>
      </w:r>
      <w:bookmarkStart w:id="2" w:name="_GoBack"/>
      <w:bookmarkEnd w:id="2"/>
    </w:p>
    <w:p w14:paraId="0122E6C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湖北众信工程造价咨询有限公司</w:t>
      </w:r>
    </w:p>
    <w:p w14:paraId="32FBA4E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840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202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5</w:t>
      </w:r>
      <w:r>
        <w:rPr>
          <w:rFonts w:hint="eastAsia" w:ascii="仿宋" w:hAnsi="仿宋" w:eastAsia="仿宋"/>
          <w:b/>
          <w:bCs/>
          <w:sz w:val="28"/>
          <w:szCs w:val="28"/>
        </w:rPr>
        <w:t>年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8</w:t>
      </w:r>
      <w:r>
        <w:rPr>
          <w:rFonts w:hint="eastAsia" w:ascii="仿宋" w:hAnsi="仿宋" w:eastAsia="仿宋"/>
          <w:b/>
          <w:bCs/>
          <w:sz w:val="28"/>
          <w:szCs w:val="28"/>
        </w:rPr>
        <w:t>月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22</w:t>
      </w:r>
      <w:r>
        <w:rPr>
          <w:rFonts w:ascii="仿宋" w:hAnsi="仿宋" w:eastAsia="仿宋"/>
          <w:b/>
          <w:bCs/>
          <w:sz w:val="28"/>
          <w:szCs w:val="28"/>
        </w:rPr>
        <w:t>日</w:t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7331AD">
    <w:pPr>
      <w:pStyle w:val="4"/>
      <w:jc w:val="center"/>
      <w:rPr>
        <w:color w:val="4F81BD" w:themeColor="accent1"/>
        <w14:textFill>
          <w14:solidFill>
            <w14:schemeClr w14:val="accent1"/>
          </w14:solidFill>
        </w14:textFill>
      </w:rPr>
    </w:pP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PAGE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/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NUMPAGES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</w:p>
  <w:p w14:paraId="4B45988F">
    <w:pPr>
      <w:pStyle w:val="4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74637C1"/>
    <w:multiLevelType w:val="multilevel"/>
    <w:tmpl w:val="074637C1"/>
    <w:lvl w:ilvl="0" w:tentative="0">
      <w:start w:val="1"/>
      <w:numFmt w:val="japaneseCounting"/>
      <w:lvlText w:val="%1．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6D884BF6"/>
    <w:multiLevelType w:val="multilevel"/>
    <w:tmpl w:val="6D884BF6"/>
    <w:lvl w:ilvl="0" w:tentative="0">
      <w:start w:val="2"/>
      <w:numFmt w:val="japaneseCounting"/>
      <w:lvlText w:val="%1．"/>
      <w:lvlJc w:val="left"/>
      <w:pPr>
        <w:ind w:left="720" w:hanging="720"/>
      </w:pPr>
      <w:rPr>
        <w:rFonts w:hint="default"/>
      </w:rPr>
    </w:lvl>
    <w:lvl w:ilvl="1" w:tentative="0">
      <w:start w:val="1"/>
      <w:numFmt w:val="decimal"/>
      <w:lvlText w:val="%2、"/>
      <w:lvlJc w:val="left"/>
      <w:pPr>
        <w:ind w:left="860" w:hanging="435"/>
      </w:pPr>
      <w:rPr>
        <w:rFonts w:hint="default"/>
        <w:sz w:val="28"/>
      </w:r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mQ1ZDJhODY2MjBkMDMxMTllNTM1NWNjZTQxMDhmMjgifQ=="/>
  </w:docVars>
  <w:rsids>
    <w:rsidRoot w:val="008319D6"/>
    <w:rsid w:val="000003EF"/>
    <w:rsid w:val="00000834"/>
    <w:rsid w:val="00000B4E"/>
    <w:rsid w:val="00001436"/>
    <w:rsid w:val="00002976"/>
    <w:rsid w:val="00005D88"/>
    <w:rsid w:val="00007E18"/>
    <w:rsid w:val="000119B9"/>
    <w:rsid w:val="00011B1D"/>
    <w:rsid w:val="0001353D"/>
    <w:rsid w:val="00014214"/>
    <w:rsid w:val="000142B1"/>
    <w:rsid w:val="000154AE"/>
    <w:rsid w:val="0001634C"/>
    <w:rsid w:val="00016A97"/>
    <w:rsid w:val="00021A03"/>
    <w:rsid w:val="00021C3F"/>
    <w:rsid w:val="00021D7E"/>
    <w:rsid w:val="000223DE"/>
    <w:rsid w:val="000232BB"/>
    <w:rsid w:val="00023C4D"/>
    <w:rsid w:val="0002442F"/>
    <w:rsid w:val="00030235"/>
    <w:rsid w:val="00030D24"/>
    <w:rsid w:val="000330AC"/>
    <w:rsid w:val="000332CE"/>
    <w:rsid w:val="000344E3"/>
    <w:rsid w:val="0003618D"/>
    <w:rsid w:val="0003673F"/>
    <w:rsid w:val="00037F41"/>
    <w:rsid w:val="000423FB"/>
    <w:rsid w:val="00043A5B"/>
    <w:rsid w:val="00043BE7"/>
    <w:rsid w:val="000442BB"/>
    <w:rsid w:val="00047ABB"/>
    <w:rsid w:val="000501AC"/>
    <w:rsid w:val="00051B28"/>
    <w:rsid w:val="00051BD0"/>
    <w:rsid w:val="00052771"/>
    <w:rsid w:val="00053B5B"/>
    <w:rsid w:val="00054550"/>
    <w:rsid w:val="000566DF"/>
    <w:rsid w:val="00062051"/>
    <w:rsid w:val="00062609"/>
    <w:rsid w:val="0006306C"/>
    <w:rsid w:val="00066D0B"/>
    <w:rsid w:val="000674BF"/>
    <w:rsid w:val="00071105"/>
    <w:rsid w:val="00071709"/>
    <w:rsid w:val="00076D0D"/>
    <w:rsid w:val="000811B1"/>
    <w:rsid w:val="000820F1"/>
    <w:rsid w:val="00082F5B"/>
    <w:rsid w:val="00086924"/>
    <w:rsid w:val="00090F56"/>
    <w:rsid w:val="0009155D"/>
    <w:rsid w:val="000918AD"/>
    <w:rsid w:val="000919FC"/>
    <w:rsid w:val="000927A2"/>
    <w:rsid w:val="0009608B"/>
    <w:rsid w:val="00096919"/>
    <w:rsid w:val="00097744"/>
    <w:rsid w:val="00097EE6"/>
    <w:rsid w:val="000A01A5"/>
    <w:rsid w:val="000A0EE7"/>
    <w:rsid w:val="000A115E"/>
    <w:rsid w:val="000A201B"/>
    <w:rsid w:val="000A30D5"/>
    <w:rsid w:val="000A5368"/>
    <w:rsid w:val="000A56AE"/>
    <w:rsid w:val="000A6115"/>
    <w:rsid w:val="000A615A"/>
    <w:rsid w:val="000A6592"/>
    <w:rsid w:val="000B22CC"/>
    <w:rsid w:val="000B2731"/>
    <w:rsid w:val="000B3767"/>
    <w:rsid w:val="000B7134"/>
    <w:rsid w:val="000B7A1C"/>
    <w:rsid w:val="000C13A1"/>
    <w:rsid w:val="000C3BEE"/>
    <w:rsid w:val="000C78D9"/>
    <w:rsid w:val="000D1C12"/>
    <w:rsid w:val="000D2A0C"/>
    <w:rsid w:val="000D40B7"/>
    <w:rsid w:val="000D55C4"/>
    <w:rsid w:val="000D73A4"/>
    <w:rsid w:val="000E50BB"/>
    <w:rsid w:val="000E6681"/>
    <w:rsid w:val="000E6A18"/>
    <w:rsid w:val="000F2412"/>
    <w:rsid w:val="000F39D9"/>
    <w:rsid w:val="000F3BB1"/>
    <w:rsid w:val="00101AC6"/>
    <w:rsid w:val="00102A42"/>
    <w:rsid w:val="00105F7D"/>
    <w:rsid w:val="00106126"/>
    <w:rsid w:val="00106489"/>
    <w:rsid w:val="00106F5B"/>
    <w:rsid w:val="0010733F"/>
    <w:rsid w:val="00116A9A"/>
    <w:rsid w:val="00116B6B"/>
    <w:rsid w:val="00117292"/>
    <w:rsid w:val="00121656"/>
    <w:rsid w:val="001217CE"/>
    <w:rsid w:val="00121876"/>
    <w:rsid w:val="00123635"/>
    <w:rsid w:val="00124183"/>
    <w:rsid w:val="00124433"/>
    <w:rsid w:val="00124C23"/>
    <w:rsid w:val="001252DA"/>
    <w:rsid w:val="00126B2E"/>
    <w:rsid w:val="00126CD7"/>
    <w:rsid w:val="00130337"/>
    <w:rsid w:val="00130A29"/>
    <w:rsid w:val="0013229A"/>
    <w:rsid w:val="001328CE"/>
    <w:rsid w:val="001329EB"/>
    <w:rsid w:val="00132D68"/>
    <w:rsid w:val="00133CC7"/>
    <w:rsid w:val="00136B1D"/>
    <w:rsid w:val="00137570"/>
    <w:rsid w:val="0014012B"/>
    <w:rsid w:val="00140A0E"/>
    <w:rsid w:val="0014478F"/>
    <w:rsid w:val="001451D6"/>
    <w:rsid w:val="00146E62"/>
    <w:rsid w:val="00150655"/>
    <w:rsid w:val="001510E6"/>
    <w:rsid w:val="0015176C"/>
    <w:rsid w:val="00154EA5"/>
    <w:rsid w:val="001554DA"/>
    <w:rsid w:val="00156D06"/>
    <w:rsid w:val="00160930"/>
    <w:rsid w:val="001609AE"/>
    <w:rsid w:val="00163AC2"/>
    <w:rsid w:val="00165420"/>
    <w:rsid w:val="00170942"/>
    <w:rsid w:val="00172833"/>
    <w:rsid w:val="00174B78"/>
    <w:rsid w:val="00174F9A"/>
    <w:rsid w:val="00175065"/>
    <w:rsid w:val="00175340"/>
    <w:rsid w:val="00176FA9"/>
    <w:rsid w:val="0017797E"/>
    <w:rsid w:val="00177BB0"/>
    <w:rsid w:val="00180278"/>
    <w:rsid w:val="00181AA3"/>
    <w:rsid w:val="001821C3"/>
    <w:rsid w:val="00182357"/>
    <w:rsid w:val="00183782"/>
    <w:rsid w:val="0018395C"/>
    <w:rsid w:val="00183E37"/>
    <w:rsid w:val="00184FBA"/>
    <w:rsid w:val="00185A16"/>
    <w:rsid w:val="00187272"/>
    <w:rsid w:val="00187375"/>
    <w:rsid w:val="001874FE"/>
    <w:rsid w:val="001931D9"/>
    <w:rsid w:val="00193F30"/>
    <w:rsid w:val="001965A6"/>
    <w:rsid w:val="00196834"/>
    <w:rsid w:val="0019772D"/>
    <w:rsid w:val="00197B53"/>
    <w:rsid w:val="001A17FC"/>
    <w:rsid w:val="001A3660"/>
    <w:rsid w:val="001A3F88"/>
    <w:rsid w:val="001A474F"/>
    <w:rsid w:val="001A5824"/>
    <w:rsid w:val="001B0725"/>
    <w:rsid w:val="001B0C84"/>
    <w:rsid w:val="001B310A"/>
    <w:rsid w:val="001B37D9"/>
    <w:rsid w:val="001B44B0"/>
    <w:rsid w:val="001B4DB1"/>
    <w:rsid w:val="001B5587"/>
    <w:rsid w:val="001B68A1"/>
    <w:rsid w:val="001C0DD7"/>
    <w:rsid w:val="001C16D1"/>
    <w:rsid w:val="001C3B03"/>
    <w:rsid w:val="001C61E6"/>
    <w:rsid w:val="001C632E"/>
    <w:rsid w:val="001D041D"/>
    <w:rsid w:val="001D056C"/>
    <w:rsid w:val="001D19DB"/>
    <w:rsid w:val="001D31FC"/>
    <w:rsid w:val="001D5E1B"/>
    <w:rsid w:val="001D5E7A"/>
    <w:rsid w:val="001D6178"/>
    <w:rsid w:val="001D754A"/>
    <w:rsid w:val="001E1A67"/>
    <w:rsid w:val="001E2F81"/>
    <w:rsid w:val="001E48F3"/>
    <w:rsid w:val="001E4AA3"/>
    <w:rsid w:val="001E4D1F"/>
    <w:rsid w:val="001E7BFE"/>
    <w:rsid w:val="001F5EBC"/>
    <w:rsid w:val="001F6871"/>
    <w:rsid w:val="00200793"/>
    <w:rsid w:val="00200CFD"/>
    <w:rsid w:val="00202056"/>
    <w:rsid w:val="00202359"/>
    <w:rsid w:val="002026E0"/>
    <w:rsid w:val="00203FD8"/>
    <w:rsid w:val="002040F8"/>
    <w:rsid w:val="00204692"/>
    <w:rsid w:val="00206931"/>
    <w:rsid w:val="00207F0C"/>
    <w:rsid w:val="002106ED"/>
    <w:rsid w:val="002117B2"/>
    <w:rsid w:val="00212DBC"/>
    <w:rsid w:val="00213B4C"/>
    <w:rsid w:val="00215863"/>
    <w:rsid w:val="00216907"/>
    <w:rsid w:val="002174C1"/>
    <w:rsid w:val="00217566"/>
    <w:rsid w:val="002178B2"/>
    <w:rsid w:val="002204F0"/>
    <w:rsid w:val="0022073B"/>
    <w:rsid w:val="00222720"/>
    <w:rsid w:val="00223AF5"/>
    <w:rsid w:val="00224166"/>
    <w:rsid w:val="00224337"/>
    <w:rsid w:val="00224776"/>
    <w:rsid w:val="00224F3A"/>
    <w:rsid w:val="0023028E"/>
    <w:rsid w:val="00230920"/>
    <w:rsid w:val="002336F9"/>
    <w:rsid w:val="002340E3"/>
    <w:rsid w:val="00234B87"/>
    <w:rsid w:val="0023704E"/>
    <w:rsid w:val="002378FD"/>
    <w:rsid w:val="00237B90"/>
    <w:rsid w:val="00241042"/>
    <w:rsid w:val="0024176A"/>
    <w:rsid w:val="002469A6"/>
    <w:rsid w:val="00246AC4"/>
    <w:rsid w:val="00246EC3"/>
    <w:rsid w:val="00250E8B"/>
    <w:rsid w:val="002525B3"/>
    <w:rsid w:val="00257CAF"/>
    <w:rsid w:val="002604B2"/>
    <w:rsid w:val="00261B4C"/>
    <w:rsid w:val="00261FF2"/>
    <w:rsid w:val="00264DF7"/>
    <w:rsid w:val="00265A89"/>
    <w:rsid w:val="0026626A"/>
    <w:rsid w:val="00267D08"/>
    <w:rsid w:val="0027015C"/>
    <w:rsid w:val="0027089B"/>
    <w:rsid w:val="0027101E"/>
    <w:rsid w:val="00272C9F"/>
    <w:rsid w:val="00274F6D"/>
    <w:rsid w:val="002761A7"/>
    <w:rsid w:val="002761DA"/>
    <w:rsid w:val="0027648F"/>
    <w:rsid w:val="0028101A"/>
    <w:rsid w:val="002829A4"/>
    <w:rsid w:val="0028369F"/>
    <w:rsid w:val="00286A4B"/>
    <w:rsid w:val="00286C58"/>
    <w:rsid w:val="002877BB"/>
    <w:rsid w:val="00287CE0"/>
    <w:rsid w:val="002912A0"/>
    <w:rsid w:val="00292242"/>
    <w:rsid w:val="00292A31"/>
    <w:rsid w:val="00295281"/>
    <w:rsid w:val="00295595"/>
    <w:rsid w:val="002968A0"/>
    <w:rsid w:val="00296B0F"/>
    <w:rsid w:val="002A10DD"/>
    <w:rsid w:val="002A1BA3"/>
    <w:rsid w:val="002A2024"/>
    <w:rsid w:val="002A3700"/>
    <w:rsid w:val="002A585D"/>
    <w:rsid w:val="002A7CDB"/>
    <w:rsid w:val="002B1D61"/>
    <w:rsid w:val="002B3B87"/>
    <w:rsid w:val="002B7B58"/>
    <w:rsid w:val="002C0311"/>
    <w:rsid w:val="002C1F7C"/>
    <w:rsid w:val="002C2C44"/>
    <w:rsid w:val="002C4AD7"/>
    <w:rsid w:val="002C62D3"/>
    <w:rsid w:val="002C6E0F"/>
    <w:rsid w:val="002D0358"/>
    <w:rsid w:val="002D0A0F"/>
    <w:rsid w:val="002D0C23"/>
    <w:rsid w:val="002D3663"/>
    <w:rsid w:val="002D410E"/>
    <w:rsid w:val="002D449F"/>
    <w:rsid w:val="002D7922"/>
    <w:rsid w:val="002E0557"/>
    <w:rsid w:val="002E351D"/>
    <w:rsid w:val="002E49EC"/>
    <w:rsid w:val="002E4F87"/>
    <w:rsid w:val="002E6A69"/>
    <w:rsid w:val="002E6B3E"/>
    <w:rsid w:val="002F1A12"/>
    <w:rsid w:val="002F1B6E"/>
    <w:rsid w:val="002F444D"/>
    <w:rsid w:val="002F4A29"/>
    <w:rsid w:val="002F5092"/>
    <w:rsid w:val="002F569C"/>
    <w:rsid w:val="003015A8"/>
    <w:rsid w:val="00302525"/>
    <w:rsid w:val="00304F1D"/>
    <w:rsid w:val="003051C0"/>
    <w:rsid w:val="00305F58"/>
    <w:rsid w:val="00307559"/>
    <w:rsid w:val="00307994"/>
    <w:rsid w:val="003107B0"/>
    <w:rsid w:val="003122D1"/>
    <w:rsid w:val="00315E0D"/>
    <w:rsid w:val="00322040"/>
    <w:rsid w:val="00323050"/>
    <w:rsid w:val="003258FD"/>
    <w:rsid w:val="00326027"/>
    <w:rsid w:val="00326B2E"/>
    <w:rsid w:val="00327EA0"/>
    <w:rsid w:val="00330371"/>
    <w:rsid w:val="00332434"/>
    <w:rsid w:val="00333933"/>
    <w:rsid w:val="00340A25"/>
    <w:rsid w:val="00342030"/>
    <w:rsid w:val="00346E0B"/>
    <w:rsid w:val="0034784C"/>
    <w:rsid w:val="00351314"/>
    <w:rsid w:val="00353E41"/>
    <w:rsid w:val="00353F3F"/>
    <w:rsid w:val="00354C52"/>
    <w:rsid w:val="0036205E"/>
    <w:rsid w:val="003643B5"/>
    <w:rsid w:val="00366E0A"/>
    <w:rsid w:val="00367C7B"/>
    <w:rsid w:val="00370667"/>
    <w:rsid w:val="003712D5"/>
    <w:rsid w:val="003718CE"/>
    <w:rsid w:val="00372765"/>
    <w:rsid w:val="003733C4"/>
    <w:rsid w:val="0037508D"/>
    <w:rsid w:val="00377B88"/>
    <w:rsid w:val="00380EFB"/>
    <w:rsid w:val="00381197"/>
    <w:rsid w:val="00386DF0"/>
    <w:rsid w:val="00390244"/>
    <w:rsid w:val="00393F2C"/>
    <w:rsid w:val="00396706"/>
    <w:rsid w:val="003968EC"/>
    <w:rsid w:val="00396D19"/>
    <w:rsid w:val="003973F7"/>
    <w:rsid w:val="00397827"/>
    <w:rsid w:val="00397EE0"/>
    <w:rsid w:val="003A3743"/>
    <w:rsid w:val="003B11AD"/>
    <w:rsid w:val="003B19F0"/>
    <w:rsid w:val="003B398F"/>
    <w:rsid w:val="003B42AF"/>
    <w:rsid w:val="003B4C49"/>
    <w:rsid w:val="003B5C01"/>
    <w:rsid w:val="003C12FD"/>
    <w:rsid w:val="003C2CB8"/>
    <w:rsid w:val="003C31CC"/>
    <w:rsid w:val="003C33DC"/>
    <w:rsid w:val="003C342C"/>
    <w:rsid w:val="003C4911"/>
    <w:rsid w:val="003C4F41"/>
    <w:rsid w:val="003C53F2"/>
    <w:rsid w:val="003C5726"/>
    <w:rsid w:val="003C6377"/>
    <w:rsid w:val="003C715B"/>
    <w:rsid w:val="003C7EC7"/>
    <w:rsid w:val="003D2D1F"/>
    <w:rsid w:val="003D5293"/>
    <w:rsid w:val="003D6DFF"/>
    <w:rsid w:val="003D7754"/>
    <w:rsid w:val="003D7E1B"/>
    <w:rsid w:val="003E005B"/>
    <w:rsid w:val="003E2A91"/>
    <w:rsid w:val="003E30B2"/>
    <w:rsid w:val="003E63B8"/>
    <w:rsid w:val="003F020A"/>
    <w:rsid w:val="003F319F"/>
    <w:rsid w:val="0040061F"/>
    <w:rsid w:val="00403050"/>
    <w:rsid w:val="00403D6C"/>
    <w:rsid w:val="00407FB9"/>
    <w:rsid w:val="00410A41"/>
    <w:rsid w:val="00410E95"/>
    <w:rsid w:val="00412C0A"/>
    <w:rsid w:val="00413B5F"/>
    <w:rsid w:val="00413C0D"/>
    <w:rsid w:val="00414450"/>
    <w:rsid w:val="00415A17"/>
    <w:rsid w:val="00420763"/>
    <w:rsid w:val="004234A7"/>
    <w:rsid w:val="00423718"/>
    <w:rsid w:val="0042472D"/>
    <w:rsid w:val="00424CEA"/>
    <w:rsid w:val="00427281"/>
    <w:rsid w:val="00430BF2"/>
    <w:rsid w:val="00432472"/>
    <w:rsid w:val="00434EAF"/>
    <w:rsid w:val="004363ED"/>
    <w:rsid w:val="00437862"/>
    <w:rsid w:val="0044078A"/>
    <w:rsid w:val="00441C87"/>
    <w:rsid w:val="0044297B"/>
    <w:rsid w:val="004456D5"/>
    <w:rsid w:val="00445D54"/>
    <w:rsid w:val="00446995"/>
    <w:rsid w:val="004477B9"/>
    <w:rsid w:val="004513B1"/>
    <w:rsid w:val="0045193C"/>
    <w:rsid w:val="0045198F"/>
    <w:rsid w:val="0045209A"/>
    <w:rsid w:val="004521FF"/>
    <w:rsid w:val="0045225B"/>
    <w:rsid w:val="004535D8"/>
    <w:rsid w:val="00454149"/>
    <w:rsid w:val="00456A82"/>
    <w:rsid w:val="00460E7E"/>
    <w:rsid w:val="0046198D"/>
    <w:rsid w:val="00463844"/>
    <w:rsid w:val="00466255"/>
    <w:rsid w:val="004714B8"/>
    <w:rsid w:val="00472CD6"/>
    <w:rsid w:val="00473B37"/>
    <w:rsid w:val="00475F38"/>
    <w:rsid w:val="00476621"/>
    <w:rsid w:val="00481702"/>
    <w:rsid w:val="0048254D"/>
    <w:rsid w:val="0048269D"/>
    <w:rsid w:val="00483AD6"/>
    <w:rsid w:val="00484138"/>
    <w:rsid w:val="00484AFE"/>
    <w:rsid w:val="00491029"/>
    <w:rsid w:val="0049163E"/>
    <w:rsid w:val="00493962"/>
    <w:rsid w:val="00493FE1"/>
    <w:rsid w:val="004943DD"/>
    <w:rsid w:val="00495883"/>
    <w:rsid w:val="004960D9"/>
    <w:rsid w:val="004A28C2"/>
    <w:rsid w:val="004A2EC8"/>
    <w:rsid w:val="004A7F5A"/>
    <w:rsid w:val="004B100D"/>
    <w:rsid w:val="004B16A5"/>
    <w:rsid w:val="004B5605"/>
    <w:rsid w:val="004B621C"/>
    <w:rsid w:val="004C4F1B"/>
    <w:rsid w:val="004C573F"/>
    <w:rsid w:val="004C6F2E"/>
    <w:rsid w:val="004D0987"/>
    <w:rsid w:val="004D0E90"/>
    <w:rsid w:val="004D33C3"/>
    <w:rsid w:val="004D7CEE"/>
    <w:rsid w:val="004E14BB"/>
    <w:rsid w:val="004E157C"/>
    <w:rsid w:val="004E1F98"/>
    <w:rsid w:val="004E2E68"/>
    <w:rsid w:val="004E429A"/>
    <w:rsid w:val="004E4E4E"/>
    <w:rsid w:val="004E6AA9"/>
    <w:rsid w:val="004E7507"/>
    <w:rsid w:val="004F06FE"/>
    <w:rsid w:val="004F2792"/>
    <w:rsid w:val="004F370B"/>
    <w:rsid w:val="00502A8F"/>
    <w:rsid w:val="00503A95"/>
    <w:rsid w:val="00507201"/>
    <w:rsid w:val="0051004B"/>
    <w:rsid w:val="00511916"/>
    <w:rsid w:val="00512929"/>
    <w:rsid w:val="00513087"/>
    <w:rsid w:val="005132D7"/>
    <w:rsid w:val="005152FE"/>
    <w:rsid w:val="00515330"/>
    <w:rsid w:val="00515DAD"/>
    <w:rsid w:val="00516618"/>
    <w:rsid w:val="005174AB"/>
    <w:rsid w:val="00522305"/>
    <w:rsid w:val="005228BF"/>
    <w:rsid w:val="00522FCD"/>
    <w:rsid w:val="00524038"/>
    <w:rsid w:val="0052478A"/>
    <w:rsid w:val="00524A55"/>
    <w:rsid w:val="005252BA"/>
    <w:rsid w:val="00526A07"/>
    <w:rsid w:val="005271BB"/>
    <w:rsid w:val="00530C23"/>
    <w:rsid w:val="00532A60"/>
    <w:rsid w:val="00533345"/>
    <w:rsid w:val="00534B13"/>
    <w:rsid w:val="00535471"/>
    <w:rsid w:val="00536009"/>
    <w:rsid w:val="00536345"/>
    <w:rsid w:val="00536FCE"/>
    <w:rsid w:val="00540CFD"/>
    <w:rsid w:val="00542B47"/>
    <w:rsid w:val="005431FA"/>
    <w:rsid w:val="00544A27"/>
    <w:rsid w:val="005450F3"/>
    <w:rsid w:val="0054620C"/>
    <w:rsid w:val="0054681D"/>
    <w:rsid w:val="00546842"/>
    <w:rsid w:val="005518F8"/>
    <w:rsid w:val="0055332B"/>
    <w:rsid w:val="00553E7A"/>
    <w:rsid w:val="00556186"/>
    <w:rsid w:val="00556EF3"/>
    <w:rsid w:val="00560596"/>
    <w:rsid w:val="005627F5"/>
    <w:rsid w:val="00565BE3"/>
    <w:rsid w:val="00566DA5"/>
    <w:rsid w:val="00567D05"/>
    <w:rsid w:val="00571010"/>
    <w:rsid w:val="00571C45"/>
    <w:rsid w:val="005734C2"/>
    <w:rsid w:val="00580D4A"/>
    <w:rsid w:val="005824BB"/>
    <w:rsid w:val="00583C56"/>
    <w:rsid w:val="00584350"/>
    <w:rsid w:val="00586D90"/>
    <w:rsid w:val="0058714B"/>
    <w:rsid w:val="005914BA"/>
    <w:rsid w:val="00592CE0"/>
    <w:rsid w:val="0059654D"/>
    <w:rsid w:val="005A095D"/>
    <w:rsid w:val="005A2B12"/>
    <w:rsid w:val="005A2D00"/>
    <w:rsid w:val="005A42EA"/>
    <w:rsid w:val="005A4DB2"/>
    <w:rsid w:val="005B0B8A"/>
    <w:rsid w:val="005B1BE2"/>
    <w:rsid w:val="005B5044"/>
    <w:rsid w:val="005B6A24"/>
    <w:rsid w:val="005B6DDD"/>
    <w:rsid w:val="005B74E4"/>
    <w:rsid w:val="005C0757"/>
    <w:rsid w:val="005C1403"/>
    <w:rsid w:val="005C3669"/>
    <w:rsid w:val="005C486A"/>
    <w:rsid w:val="005C61D1"/>
    <w:rsid w:val="005C6F66"/>
    <w:rsid w:val="005C73DD"/>
    <w:rsid w:val="005D0111"/>
    <w:rsid w:val="005D05E8"/>
    <w:rsid w:val="005D1456"/>
    <w:rsid w:val="005D2BE3"/>
    <w:rsid w:val="005D362C"/>
    <w:rsid w:val="005D6B42"/>
    <w:rsid w:val="005E0924"/>
    <w:rsid w:val="005E1D83"/>
    <w:rsid w:val="005E4F84"/>
    <w:rsid w:val="005E7A24"/>
    <w:rsid w:val="005F11AB"/>
    <w:rsid w:val="005F142D"/>
    <w:rsid w:val="005F1C4A"/>
    <w:rsid w:val="005F1D12"/>
    <w:rsid w:val="005F31DF"/>
    <w:rsid w:val="005F4BD0"/>
    <w:rsid w:val="005F7491"/>
    <w:rsid w:val="006012A7"/>
    <w:rsid w:val="0060466D"/>
    <w:rsid w:val="006063DB"/>
    <w:rsid w:val="006072AF"/>
    <w:rsid w:val="00610364"/>
    <w:rsid w:val="006117D2"/>
    <w:rsid w:val="006119E6"/>
    <w:rsid w:val="00613B1B"/>
    <w:rsid w:val="0061480D"/>
    <w:rsid w:val="0061673F"/>
    <w:rsid w:val="00616813"/>
    <w:rsid w:val="006173E6"/>
    <w:rsid w:val="006226E0"/>
    <w:rsid w:val="0062375F"/>
    <w:rsid w:val="00624A34"/>
    <w:rsid w:val="00624F83"/>
    <w:rsid w:val="00625486"/>
    <w:rsid w:val="00625994"/>
    <w:rsid w:val="0062787C"/>
    <w:rsid w:val="006304FF"/>
    <w:rsid w:val="006334F1"/>
    <w:rsid w:val="006335BC"/>
    <w:rsid w:val="00633FC0"/>
    <w:rsid w:val="00634C13"/>
    <w:rsid w:val="00634CAF"/>
    <w:rsid w:val="00635484"/>
    <w:rsid w:val="00635FC4"/>
    <w:rsid w:val="006361DF"/>
    <w:rsid w:val="006362F2"/>
    <w:rsid w:val="00636C1F"/>
    <w:rsid w:val="0064265D"/>
    <w:rsid w:val="00642B97"/>
    <w:rsid w:val="00642BDB"/>
    <w:rsid w:val="00643FC7"/>
    <w:rsid w:val="0065326D"/>
    <w:rsid w:val="006553D1"/>
    <w:rsid w:val="0065750F"/>
    <w:rsid w:val="006609FA"/>
    <w:rsid w:val="0066187F"/>
    <w:rsid w:val="0066322F"/>
    <w:rsid w:val="006650C9"/>
    <w:rsid w:val="0066585D"/>
    <w:rsid w:val="00665B1A"/>
    <w:rsid w:val="006664D1"/>
    <w:rsid w:val="006668BF"/>
    <w:rsid w:val="006669F2"/>
    <w:rsid w:val="00666C20"/>
    <w:rsid w:val="00670937"/>
    <w:rsid w:val="0067098C"/>
    <w:rsid w:val="006713D9"/>
    <w:rsid w:val="00671CD3"/>
    <w:rsid w:val="00672C07"/>
    <w:rsid w:val="00672D20"/>
    <w:rsid w:val="006740AD"/>
    <w:rsid w:val="0068513C"/>
    <w:rsid w:val="00687A9B"/>
    <w:rsid w:val="00687E4D"/>
    <w:rsid w:val="00691824"/>
    <w:rsid w:val="00692D39"/>
    <w:rsid w:val="00695498"/>
    <w:rsid w:val="006977CD"/>
    <w:rsid w:val="00697D19"/>
    <w:rsid w:val="006A0691"/>
    <w:rsid w:val="006A2212"/>
    <w:rsid w:val="006A2407"/>
    <w:rsid w:val="006A4ECE"/>
    <w:rsid w:val="006A51E7"/>
    <w:rsid w:val="006B0B74"/>
    <w:rsid w:val="006B19D3"/>
    <w:rsid w:val="006B1D3E"/>
    <w:rsid w:val="006B3FA7"/>
    <w:rsid w:val="006B7558"/>
    <w:rsid w:val="006B7700"/>
    <w:rsid w:val="006B7DA2"/>
    <w:rsid w:val="006B7F06"/>
    <w:rsid w:val="006C368E"/>
    <w:rsid w:val="006C5408"/>
    <w:rsid w:val="006C5C9F"/>
    <w:rsid w:val="006C5CF1"/>
    <w:rsid w:val="006C6B40"/>
    <w:rsid w:val="006C7970"/>
    <w:rsid w:val="006D0B66"/>
    <w:rsid w:val="006D16E2"/>
    <w:rsid w:val="006D1DB5"/>
    <w:rsid w:val="006D240A"/>
    <w:rsid w:val="006D3786"/>
    <w:rsid w:val="006D543F"/>
    <w:rsid w:val="006D5F71"/>
    <w:rsid w:val="006D6D25"/>
    <w:rsid w:val="006E04C5"/>
    <w:rsid w:val="006E05C4"/>
    <w:rsid w:val="006E1FF6"/>
    <w:rsid w:val="006E30B4"/>
    <w:rsid w:val="006E4C61"/>
    <w:rsid w:val="006E4EBC"/>
    <w:rsid w:val="006E56F2"/>
    <w:rsid w:val="006E6574"/>
    <w:rsid w:val="006F3714"/>
    <w:rsid w:val="006F7212"/>
    <w:rsid w:val="006F7A5E"/>
    <w:rsid w:val="00700BDA"/>
    <w:rsid w:val="00702094"/>
    <w:rsid w:val="0070284A"/>
    <w:rsid w:val="00704AF2"/>
    <w:rsid w:val="0070501D"/>
    <w:rsid w:val="00705F72"/>
    <w:rsid w:val="00707B31"/>
    <w:rsid w:val="0071187E"/>
    <w:rsid w:val="007128F2"/>
    <w:rsid w:val="007134F1"/>
    <w:rsid w:val="0071711C"/>
    <w:rsid w:val="00717E0E"/>
    <w:rsid w:val="00720E63"/>
    <w:rsid w:val="00724A67"/>
    <w:rsid w:val="00725DA0"/>
    <w:rsid w:val="00731B69"/>
    <w:rsid w:val="00733AE8"/>
    <w:rsid w:val="0073593C"/>
    <w:rsid w:val="00736EC2"/>
    <w:rsid w:val="0073700E"/>
    <w:rsid w:val="00744730"/>
    <w:rsid w:val="00744A1B"/>
    <w:rsid w:val="00746B7C"/>
    <w:rsid w:val="0075099B"/>
    <w:rsid w:val="00751655"/>
    <w:rsid w:val="00751DBE"/>
    <w:rsid w:val="00754F76"/>
    <w:rsid w:val="007557F6"/>
    <w:rsid w:val="00755C01"/>
    <w:rsid w:val="00756074"/>
    <w:rsid w:val="00757872"/>
    <w:rsid w:val="00762EFC"/>
    <w:rsid w:val="0076697F"/>
    <w:rsid w:val="007709BA"/>
    <w:rsid w:val="00770F21"/>
    <w:rsid w:val="00771761"/>
    <w:rsid w:val="00772CEA"/>
    <w:rsid w:val="00772E78"/>
    <w:rsid w:val="0077461A"/>
    <w:rsid w:val="007773D6"/>
    <w:rsid w:val="00780BF9"/>
    <w:rsid w:val="0078118A"/>
    <w:rsid w:val="00782C43"/>
    <w:rsid w:val="00783832"/>
    <w:rsid w:val="00784FF5"/>
    <w:rsid w:val="00786D0D"/>
    <w:rsid w:val="00786EF2"/>
    <w:rsid w:val="00790C75"/>
    <w:rsid w:val="00792899"/>
    <w:rsid w:val="0079512D"/>
    <w:rsid w:val="00795EFA"/>
    <w:rsid w:val="00796959"/>
    <w:rsid w:val="007A06FB"/>
    <w:rsid w:val="007A0F62"/>
    <w:rsid w:val="007A329E"/>
    <w:rsid w:val="007A414D"/>
    <w:rsid w:val="007A4D6E"/>
    <w:rsid w:val="007A6488"/>
    <w:rsid w:val="007A6FF3"/>
    <w:rsid w:val="007B1F4F"/>
    <w:rsid w:val="007B2913"/>
    <w:rsid w:val="007B4555"/>
    <w:rsid w:val="007B77F9"/>
    <w:rsid w:val="007C1283"/>
    <w:rsid w:val="007C1434"/>
    <w:rsid w:val="007C2D3F"/>
    <w:rsid w:val="007C3412"/>
    <w:rsid w:val="007C3BA8"/>
    <w:rsid w:val="007C47A7"/>
    <w:rsid w:val="007D0182"/>
    <w:rsid w:val="007D2230"/>
    <w:rsid w:val="007D2BBB"/>
    <w:rsid w:val="007D583C"/>
    <w:rsid w:val="007E1403"/>
    <w:rsid w:val="007E29F4"/>
    <w:rsid w:val="007E303A"/>
    <w:rsid w:val="007E3237"/>
    <w:rsid w:val="007E5F83"/>
    <w:rsid w:val="007E6A6F"/>
    <w:rsid w:val="007E6BEF"/>
    <w:rsid w:val="007F0609"/>
    <w:rsid w:val="007F4309"/>
    <w:rsid w:val="007F53D2"/>
    <w:rsid w:val="007F5834"/>
    <w:rsid w:val="007F58A3"/>
    <w:rsid w:val="007F5D2D"/>
    <w:rsid w:val="00801085"/>
    <w:rsid w:val="00802022"/>
    <w:rsid w:val="00802B19"/>
    <w:rsid w:val="00803355"/>
    <w:rsid w:val="00810B1A"/>
    <w:rsid w:val="008116A9"/>
    <w:rsid w:val="008145C7"/>
    <w:rsid w:val="008158AD"/>
    <w:rsid w:val="00815933"/>
    <w:rsid w:val="00816750"/>
    <w:rsid w:val="0081700E"/>
    <w:rsid w:val="00822110"/>
    <w:rsid w:val="0082233E"/>
    <w:rsid w:val="00822F61"/>
    <w:rsid w:val="00823CBD"/>
    <w:rsid w:val="008319D6"/>
    <w:rsid w:val="00831B47"/>
    <w:rsid w:val="0083237E"/>
    <w:rsid w:val="0083368F"/>
    <w:rsid w:val="008337FE"/>
    <w:rsid w:val="008366E3"/>
    <w:rsid w:val="0083691A"/>
    <w:rsid w:val="0084366F"/>
    <w:rsid w:val="008447CD"/>
    <w:rsid w:val="00845F95"/>
    <w:rsid w:val="0084677D"/>
    <w:rsid w:val="0085120C"/>
    <w:rsid w:val="00851C16"/>
    <w:rsid w:val="00854368"/>
    <w:rsid w:val="00855A5B"/>
    <w:rsid w:val="00860ACB"/>
    <w:rsid w:val="0086109C"/>
    <w:rsid w:val="0086332A"/>
    <w:rsid w:val="008633C4"/>
    <w:rsid w:val="00864697"/>
    <w:rsid w:val="00864A3A"/>
    <w:rsid w:val="00864F64"/>
    <w:rsid w:val="008673F5"/>
    <w:rsid w:val="008739B7"/>
    <w:rsid w:val="00876CDD"/>
    <w:rsid w:val="008770F4"/>
    <w:rsid w:val="00881481"/>
    <w:rsid w:val="008827FD"/>
    <w:rsid w:val="00882E22"/>
    <w:rsid w:val="00883247"/>
    <w:rsid w:val="0088376C"/>
    <w:rsid w:val="008843EA"/>
    <w:rsid w:val="00884963"/>
    <w:rsid w:val="00885F29"/>
    <w:rsid w:val="00886869"/>
    <w:rsid w:val="00890EF2"/>
    <w:rsid w:val="008A0944"/>
    <w:rsid w:val="008A09B7"/>
    <w:rsid w:val="008A1D0D"/>
    <w:rsid w:val="008A1DD2"/>
    <w:rsid w:val="008A215C"/>
    <w:rsid w:val="008A3BEA"/>
    <w:rsid w:val="008A480B"/>
    <w:rsid w:val="008A5075"/>
    <w:rsid w:val="008A5397"/>
    <w:rsid w:val="008A5455"/>
    <w:rsid w:val="008B1666"/>
    <w:rsid w:val="008B1F9E"/>
    <w:rsid w:val="008B202F"/>
    <w:rsid w:val="008B23BF"/>
    <w:rsid w:val="008B35D4"/>
    <w:rsid w:val="008B5CCB"/>
    <w:rsid w:val="008B7654"/>
    <w:rsid w:val="008C1AA2"/>
    <w:rsid w:val="008C2145"/>
    <w:rsid w:val="008C423F"/>
    <w:rsid w:val="008C50F2"/>
    <w:rsid w:val="008C58A7"/>
    <w:rsid w:val="008C6254"/>
    <w:rsid w:val="008D1706"/>
    <w:rsid w:val="008D1C6F"/>
    <w:rsid w:val="008D232E"/>
    <w:rsid w:val="008D2EB8"/>
    <w:rsid w:val="008D4B6D"/>
    <w:rsid w:val="008D4BF1"/>
    <w:rsid w:val="008D4EE6"/>
    <w:rsid w:val="008E00A4"/>
    <w:rsid w:val="008E0B70"/>
    <w:rsid w:val="008E1238"/>
    <w:rsid w:val="008E163F"/>
    <w:rsid w:val="008E2415"/>
    <w:rsid w:val="008E44EF"/>
    <w:rsid w:val="008E4795"/>
    <w:rsid w:val="008E6852"/>
    <w:rsid w:val="008E6FBB"/>
    <w:rsid w:val="008E71C4"/>
    <w:rsid w:val="008E7B2B"/>
    <w:rsid w:val="008F0E11"/>
    <w:rsid w:val="008F2E81"/>
    <w:rsid w:val="008F3084"/>
    <w:rsid w:val="008F5CFE"/>
    <w:rsid w:val="008F7949"/>
    <w:rsid w:val="00902619"/>
    <w:rsid w:val="00902D1E"/>
    <w:rsid w:val="0090341E"/>
    <w:rsid w:val="00903F6C"/>
    <w:rsid w:val="00904E19"/>
    <w:rsid w:val="0090600F"/>
    <w:rsid w:val="00911606"/>
    <w:rsid w:val="009122A8"/>
    <w:rsid w:val="00912605"/>
    <w:rsid w:val="00912AA5"/>
    <w:rsid w:val="00915311"/>
    <w:rsid w:val="009154BC"/>
    <w:rsid w:val="00915AE3"/>
    <w:rsid w:val="00921B1F"/>
    <w:rsid w:val="00921E6A"/>
    <w:rsid w:val="009249CB"/>
    <w:rsid w:val="0092528C"/>
    <w:rsid w:val="009264E2"/>
    <w:rsid w:val="0093017F"/>
    <w:rsid w:val="00932529"/>
    <w:rsid w:val="00933AC9"/>
    <w:rsid w:val="00935AA8"/>
    <w:rsid w:val="00935C7C"/>
    <w:rsid w:val="009362EA"/>
    <w:rsid w:val="00936C48"/>
    <w:rsid w:val="0094011D"/>
    <w:rsid w:val="00940561"/>
    <w:rsid w:val="009409A3"/>
    <w:rsid w:val="00940C25"/>
    <w:rsid w:val="00944218"/>
    <w:rsid w:val="00944467"/>
    <w:rsid w:val="00945EE2"/>
    <w:rsid w:val="009524E3"/>
    <w:rsid w:val="009542D2"/>
    <w:rsid w:val="00954B4A"/>
    <w:rsid w:val="00954D08"/>
    <w:rsid w:val="009557B7"/>
    <w:rsid w:val="00955E6A"/>
    <w:rsid w:val="009574C8"/>
    <w:rsid w:val="00957758"/>
    <w:rsid w:val="009619C4"/>
    <w:rsid w:val="009669A5"/>
    <w:rsid w:val="00974000"/>
    <w:rsid w:val="00977C7C"/>
    <w:rsid w:val="00981837"/>
    <w:rsid w:val="0098212F"/>
    <w:rsid w:val="00982FDE"/>
    <w:rsid w:val="00983107"/>
    <w:rsid w:val="0098577A"/>
    <w:rsid w:val="00985B0D"/>
    <w:rsid w:val="00990665"/>
    <w:rsid w:val="009919B4"/>
    <w:rsid w:val="00992742"/>
    <w:rsid w:val="0099328C"/>
    <w:rsid w:val="0099392C"/>
    <w:rsid w:val="00994309"/>
    <w:rsid w:val="00995DC9"/>
    <w:rsid w:val="00996554"/>
    <w:rsid w:val="00996666"/>
    <w:rsid w:val="009968CD"/>
    <w:rsid w:val="0099699D"/>
    <w:rsid w:val="009978F3"/>
    <w:rsid w:val="009A040B"/>
    <w:rsid w:val="009A3351"/>
    <w:rsid w:val="009A3F08"/>
    <w:rsid w:val="009A4EF5"/>
    <w:rsid w:val="009A5D09"/>
    <w:rsid w:val="009A7AA3"/>
    <w:rsid w:val="009B0097"/>
    <w:rsid w:val="009B2464"/>
    <w:rsid w:val="009B2628"/>
    <w:rsid w:val="009B5BAE"/>
    <w:rsid w:val="009B71BF"/>
    <w:rsid w:val="009B7368"/>
    <w:rsid w:val="009C25B1"/>
    <w:rsid w:val="009C5255"/>
    <w:rsid w:val="009C6C1F"/>
    <w:rsid w:val="009D2814"/>
    <w:rsid w:val="009D30EA"/>
    <w:rsid w:val="009D4DFD"/>
    <w:rsid w:val="009D7C4C"/>
    <w:rsid w:val="009E0866"/>
    <w:rsid w:val="009E2BFA"/>
    <w:rsid w:val="009E318B"/>
    <w:rsid w:val="009F0C65"/>
    <w:rsid w:val="009F0F18"/>
    <w:rsid w:val="009F14C7"/>
    <w:rsid w:val="009F3168"/>
    <w:rsid w:val="009F5F20"/>
    <w:rsid w:val="00A02305"/>
    <w:rsid w:val="00A0601B"/>
    <w:rsid w:val="00A07E10"/>
    <w:rsid w:val="00A1153A"/>
    <w:rsid w:val="00A12FA3"/>
    <w:rsid w:val="00A15D3D"/>
    <w:rsid w:val="00A16056"/>
    <w:rsid w:val="00A2151D"/>
    <w:rsid w:val="00A21A1B"/>
    <w:rsid w:val="00A23563"/>
    <w:rsid w:val="00A25A6D"/>
    <w:rsid w:val="00A26F18"/>
    <w:rsid w:val="00A3089A"/>
    <w:rsid w:val="00A31198"/>
    <w:rsid w:val="00A32CE0"/>
    <w:rsid w:val="00A33BB7"/>
    <w:rsid w:val="00A35202"/>
    <w:rsid w:val="00A35B0A"/>
    <w:rsid w:val="00A35D23"/>
    <w:rsid w:val="00A42A69"/>
    <w:rsid w:val="00A4338E"/>
    <w:rsid w:val="00A46335"/>
    <w:rsid w:val="00A46C37"/>
    <w:rsid w:val="00A477F4"/>
    <w:rsid w:val="00A47F34"/>
    <w:rsid w:val="00A5030C"/>
    <w:rsid w:val="00A51C9C"/>
    <w:rsid w:val="00A53504"/>
    <w:rsid w:val="00A5357E"/>
    <w:rsid w:val="00A53F20"/>
    <w:rsid w:val="00A554D7"/>
    <w:rsid w:val="00A55A3B"/>
    <w:rsid w:val="00A57A92"/>
    <w:rsid w:val="00A60272"/>
    <w:rsid w:val="00A6331B"/>
    <w:rsid w:val="00A647A2"/>
    <w:rsid w:val="00A65354"/>
    <w:rsid w:val="00A6555B"/>
    <w:rsid w:val="00A665BF"/>
    <w:rsid w:val="00A67201"/>
    <w:rsid w:val="00A709C9"/>
    <w:rsid w:val="00A709DF"/>
    <w:rsid w:val="00A724B0"/>
    <w:rsid w:val="00A76F8A"/>
    <w:rsid w:val="00A770D2"/>
    <w:rsid w:val="00A815A4"/>
    <w:rsid w:val="00A81629"/>
    <w:rsid w:val="00A82EF7"/>
    <w:rsid w:val="00A85A09"/>
    <w:rsid w:val="00A864B4"/>
    <w:rsid w:val="00A879C8"/>
    <w:rsid w:val="00A90043"/>
    <w:rsid w:val="00A90529"/>
    <w:rsid w:val="00A91439"/>
    <w:rsid w:val="00A91AC6"/>
    <w:rsid w:val="00A91DAC"/>
    <w:rsid w:val="00A92D66"/>
    <w:rsid w:val="00A94867"/>
    <w:rsid w:val="00A94FA9"/>
    <w:rsid w:val="00A96C15"/>
    <w:rsid w:val="00AA0284"/>
    <w:rsid w:val="00AA0991"/>
    <w:rsid w:val="00AA0FBF"/>
    <w:rsid w:val="00AA167A"/>
    <w:rsid w:val="00AA294D"/>
    <w:rsid w:val="00AA2BA3"/>
    <w:rsid w:val="00AA362F"/>
    <w:rsid w:val="00AA5305"/>
    <w:rsid w:val="00AA5380"/>
    <w:rsid w:val="00AB1862"/>
    <w:rsid w:val="00AB2C17"/>
    <w:rsid w:val="00AB7D42"/>
    <w:rsid w:val="00AC15E7"/>
    <w:rsid w:val="00AC40A4"/>
    <w:rsid w:val="00AC4137"/>
    <w:rsid w:val="00AC4F14"/>
    <w:rsid w:val="00AC51D3"/>
    <w:rsid w:val="00AC7850"/>
    <w:rsid w:val="00AC7A36"/>
    <w:rsid w:val="00AD1043"/>
    <w:rsid w:val="00AD10F7"/>
    <w:rsid w:val="00AD13DB"/>
    <w:rsid w:val="00AD1714"/>
    <w:rsid w:val="00AD1AF4"/>
    <w:rsid w:val="00AD1E44"/>
    <w:rsid w:val="00AD37E4"/>
    <w:rsid w:val="00AD4FED"/>
    <w:rsid w:val="00AD5BBA"/>
    <w:rsid w:val="00AD6A6B"/>
    <w:rsid w:val="00AD780A"/>
    <w:rsid w:val="00AD7D21"/>
    <w:rsid w:val="00AE0882"/>
    <w:rsid w:val="00AE08C8"/>
    <w:rsid w:val="00AE357A"/>
    <w:rsid w:val="00AE574E"/>
    <w:rsid w:val="00AE6AFE"/>
    <w:rsid w:val="00AF0C53"/>
    <w:rsid w:val="00AF16E3"/>
    <w:rsid w:val="00AF1A94"/>
    <w:rsid w:val="00AF2D73"/>
    <w:rsid w:val="00AF2F10"/>
    <w:rsid w:val="00AF3954"/>
    <w:rsid w:val="00AF6858"/>
    <w:rsid w:val="00AF7C65"/>
    <w:rsid w:val="00B00744"/>
    <w:rsid w:val="00B01386"/>
    <w:rsid w:val="00B01C86"/>
    <w:rsid w:val="00B03149"/>
    <w:rsid w:val="00B048CC"/>
    <w:rsid w:val="00B06675"/>
    <w:rsid w:val="00B06C3F"/>
    <w:rsid w:val="00B10164"/>
    <w:rsid w:val="00B14683"/>
    <w:rsid w:val="00B14D16"/>
    <w:rsid w:val="00B1511B"/>
    <w:rsid w:val="00B151AA"/>
    <w:rsid w:val="00B254EC"/>
    <w:rsid w:val="00B26BAE"/>
    <w:rsid w:val="00B26F29"/>
    <w:rsid w:val="00B27087"/>
    <w:rsid w:val="00B30345"/>
    <w:rsid w:val="00B33E1F"/>
    <w:rsid w:val="00B34909"/>
    <w:rsid w:val="00B3557C"/>
    <w:rsid w:val="00B35EA8"/>
    <w:rsid w:val="00B36A2F"/>
    <w:rsid w:val="00B378EA"/>
    <w:rsid w:val="00B37DE4"/>
    <w:rsid w:val="00B40FC1"/>
    <w:rsid w:val="00B4182F"/>
    <w:rsid w:val="00B43B34"/>
    <w:rsid w:val="00B43C03"/>
    <w:rsid w:val="00B44B75"/>
    <w:rsid w:val="00B45035"/>
    <w:rsid w:val="00B452A3"/>
    <w:rsid w:val="00B458F5"/>
    <w:rsid w:val="00B46483"/>
    <w:rsid w:val="00B46CDE"/>
    <w:rsid w:val="00B472F2"/>
    <w:rsid w:val="00B50642"/>
    <w:rsid w:val="00B55324"/>
    <w:rsid w:val="00B55991"/>
    <w:rsid w:val="00B562BD"/>
    <w:rsid w:val="00B565C6"/>
    <w:rsid w:val="00B569BA"/>
    <w:rsid w:val="00B577A5"/>
    <w:rsid w:val="00B6002A"/>
    <w:rsid w:val="00B61D6E"/>
    <w:rsid w:val="00B623E0"/>
    <w:rsid w:val="00B6254E"/>
    <w:rsid w:val="00B63762"/>
    <w:rsid w:val="00B63FF9"/>
    <w:rsid w:val="00B64388"/>
    <w:rsid w:val="00B64659"/>
    <w:rsid w:val="00B659D9"/>
    <w:rsid w:val="00B65B62"/>
    <w:rsid w:val="00B678A7"/>
    <w:rsid w:val="00B67990"/>
    <w:rsid w:val="00B70592"/>
    <w:rsid w:val="00B7183E"/>
    <w:rsid w:val="00B72B72"/>
    <w:rsid w:val="00B734F8"/>
    <w:rsid w:val="00B7361E"/>
    <w:rsid w:val="00B75197"/>
    <w:rsid w:val="00B751FF"/>
    <w:rsid w:val="00B756C1"/>
    <w:rsid w:val="00B76083"/>
    <w:rsid w:val="00B768F2"/>
    <w:rsid w:val="00B800F2"/>
    <w:rsid w:val="00B81AE3"/>
    <w:rsid w:val="00B8223B"/>
    <w:rsid w:val="00B82A27"/>
    <w:rsid w:val="00B85CD9"/>
    <w:rsid w:val="00B863FA"/>
    <w:rsid w:val="00B90323"/>
    <w:rsid w:val="00B92070"/>
    <w:rsid w:val="00B928F3"/>
    <w:rsid w:val="00B92D27"/>
    <w:rsid w:val="00B931B8"/>
    <w:rsid w:val="00B95336"/>
    <w:rsid w:val="00B95F6A"/>
    <w:rsid w:val="00B97BB2"/>
    <w:rsid w:val="00BA2B5D"/>
    <w:rsid w:val="00BA2FCF"/>
    <w:rsid w:val="00BA37FF"/>
    <w:rsid w:val="00BA3D84"/>
    <w:rsid w:val="00BA5860"/>
    <w:rsid w:val="00BA62D8"/>
    <w:rsid w:val="00BA6DCA"/>
    <w:rsid w:val="00BA7897"/>
    <w:rsid w:val="00BA79A6"/>
    <w:rsid w:val="00BB092A"/>
    <w:rsid w:val="00BB1A52"/>
    <w:rsid w:val="00BB3FDE"/>
    <w:rsid w:val="00BB49A7"/>
    <w:rsid w:val="00BB5693"/>
    <w:rsid w:val="00BB7873"/>
    <w:rsid w:val="00BC1726"/>
    <w:rsid w:val="00BC1F7F"/>
    <w:rsid w:val="00BC222E"/>
    <w:rsid w:val="00BC3365"/>
    <w:rsid w:val="00BC4763"/>
    <w:rsid w:val="00BC5F50"/>
    <w:rsid w:val="00BC6299"/>
    <w:rsid w:val="00BC6C35"/>
    <w:rsid w:val="00BC73B0"/>
    <w:rsid w:val="00BD1ED7"/>
    <w:rsid w:val="00BD543C"/>
    <w:rsid w:val="00BD7E7D"/>
    <w:rsid w:val="00BE0E34"/>
    <w:rsid w:val="00BE0FCC"/>
    <w:rsid w:val="00BE1B67"/>
    <w:rsid w:val="00BE3FB0"/>
    <w:rsid w:val="00BF0636"/>
    <w:rsid w:val="00BF1FDC"/>
    <w:rsid w:val="00BF3ACA"/>
    <w:rsid w:val="00BF5EAA"/>
    <w:rsid w:val="00BF6948"/>
    <w:rsid w:val="00BF706E"/>
    <w:rsid w:val="00BF7CE9"/>
    <w:rsid w:val="00C00EE0"/>
    <w:rsid w:val="00C01DF5"/>
    <w:rsid w:val="00C0212B"/>
    <w:rsid w:val="00C060BB"/>
    <w:rsid w:val="00C1008A"/>
    <w:rsid w:val="00C110D1"/>
    <w:rsid w:val="00C11211"/>
    <w:rsid w:val="00C143D8"/>
    <w:rsid w:val="00C164D9"/>
    <w:rsid w:val="00C2215F"/>
    <w:rsid w:val="00C2261F"/>
    <w:rsid w:val="00C25EF5"/>
    <w:rsid w:val="00C26802"/>
    <w:rsid w:val="00C311A1"/>
    <w:rsid w:val="00C32D1E"/>
    <w:rsid w:val="00C3389B"/>
    <w:rsid w:val="00C34CA0"/>
    <w:rsid w:val="00C3523F"/>
    <w:rsid w:val="00C40C8A"/>
    <w:rsid w:val="00C4119D"/>
    <w:rsid w:val="00C420C5"/>
    <w:rsid w:val="00C42CD8"/>
    <w:rsid w:val="00C43B75"/>
    <w:rsid w:val="00C456E8"/>
    <w:rsid w:val="00C47860"/>
    <w:rsid w:val="00C479C0"/>
    <w:rsid w:val="00C5157C"/>
    <w:rsid w:val="00C51853"/>
    <w:rsid w:val="00C62735"/>
    <w:rsid w:val="00C6278C"/>
    <w:rsid w:val="00C633A9"/>
    <w:rsid w:val="00C6507D"/>
    <w:rsid w:val="00C668EC"/>
    <w:rsid w:val="00C66FE6"/>
    <w:rsid w:val="00C70814"/>
    <w:rsid w:val="00C71ED9"/>
    <w:rsid w:val="00C7280D"/>
    <w:rsid w:val="00C73E49"/>
    <w:rsid w:val="00C7456A"/>
    <w:rsid w:val="00C74BD7"/>
    <w:rsid w:val="00C74E01"/>
    <w:rsid w:val="00C75A9D"/>
    <w:rsid w:val="00C7721D"/>
    <w:rsid w:val="00C801BB"/>
    <w:rsid w:val="00C801BC"/>
    <w:rsid w:val="00C80FBE"/>
    <w:rsid w:val="00C81836"/>
    <w:rsid w:val="00C82007"/>
    <w:rsid w:val="00C83537"/>
    <w:rsid w:val="00C910B2"/>
    <w:rsid w:val="00C912C8"/>
    <w:rsid w:val="00C91ECF"/>
    <w:rsid w:val="00C92352"/>
    <w:rsid w:val="00C9590D"/>
    <w:rsid w:val="00C95C95"/>
    <w:rsid w:val="00C960D8"/>
    <w:rsid w:val="00C9678B"/>
    <w:rsid w:val="00CA15EC"/>
    <w:rsid w:val="00CA4B24"/>
    <w:rsid w:val="00CB0C56"/>
    <w:rsid w:val="00CB2A6A"/>
    <w:rsid w:val="00CB7A23"/>
    <w:rsid w:val="00CC02ED"/>
    <w:rsid w:val="00CC2085"/>
    <w:rsid w:val="00CC3E86"/>
    <w:rsid w:val="00CC538D"/>
    <w:rsid w:val="00CD0912"/>
    <w:rsid w:val="00CD2CD8"/>
    <w:rsid w:val="00CD33B4"/>
    <w:rsid w:val="00CD4963"/>
    <w:rsid w:val="00CD4AB7"/>
    <w:rsid w:val="00CE00B3"/>
    <w:rsid w:val="00CE06AD"/>
    <w:rsid w:val="00CE27BA"/>
    <w:rsid w:val="00CE2A50"/>
    <w:rsid w:val="00CE2B56"/>
    <w:rsid w:val="00CE2C34"/>
    <w:rsid w:val="00CE2CE3"/>
    <w:rsid w:val="00CF158C"/>
    <w:rsid w:val="00CF45B0"/>
    <w:rsid w:val="00CF48D2"/>
    <w:rsid w:val="00CF4CE1"/>
    <w:rsid w:val="00D000D3"/>
    <w:rsid w:val="00D015EA"/>
    <w:rsid w:val="00D01A68"/>
    <w:rsid w:val="00D02382"/>
    <w:rsid w:val="00D02633"/>
    <w:rsid w:val="00D05B38"/>
    <w:rsid w:val="00D05F8E"/>
    <w:rsid w:val="00D065BB"/>
    <w:rsid w:val="00D07E93"/>
    <w:rsid w:val="00D11595"/>
    <w:rsid w:val="00D123E4"/>
    <w:rsid w:val="00D13392"/>
    <w:rsid w:val="00D13959"/>
    <w:rsid w:val="00D14750"/>
    <w:rsid w:val="00D152F3"/>
    <w:rsid w:val="00D152FE"/>
    <w:rsid w:val="00D170FA"/>
    <w:rsid w:val="00D22C61"/>
    <w:rsid w:val="00D2493F"/>
    <w:rsid w:val="00D30247"/>
    <w:rsid w:val="00D30DDE"/>
    <w:rsid w:val="00D326BE"/>
    <w:rsid w:val="00D340BF"/>
    <w:rsid w:val="00D3472E"/>
    <w:rsid w:val="00D35E73"/>
    <w:rsid w:val="00D43490"/>
    <w:rsid w:val="00D438EC"/>
    <w:rsid w:val="00D45804"/>
    <w:rsid w:val="00D477AC"/>
    <w:rsid w:val="00D47D18"/>
    <w:rsid w:val="00D53FCB"/>
    <w:rsid w:val="00D540DA"/>
    <w:rsid w:val="00D55BB1"/>
    <w:rsid w:val="00D575FC"/>
    <w:rsid w:val="00D57697"/>
    <w:rsid w:val="00D615FE"/>
    <w:rsid w:val="00D64281"/>
    <w:rsid w:val="00D6745C"/>
    <w:rsid w:val="00D70760"/>
    <w:rsid w:val="00D70A35"/>
    <w:rsid w:val="00D71E03"/>
    <w:rsid w:val="00D72B63"/>
    <w:rsid w:val="00D74C23"/>
    <w:rsid w:val="00D75277"/>
    <w:rsid w:val="00D754AE"/>
    <w:rsid w:val="00D76244"/>
    <w:rsid w:val="00D81C5C"/>
    <w:rsid w:val="00D82AD2"/>
    <w:rsid w:val="00D82DCE"/>
    <w:rsid w:val="00D8367C"/>
    <w:rsid w:val="00D86531"/>
    <w:rsid w:val="00D8702C"/>
    <w:rsid w:val="00D87A03"/>
    <w:rsid w:val="00D9065F"/>
    <w:rsid w:val="00D90E7F"/>
    <w:rsid w:val="00D933DB"/>
    <w:rsid w:val="00D93509"/>
    <w:rsid w:val="00D9568C"/>
    <w:rsid w:val="00D96B37"/>
    <w:rsid w:val="00DA04A6"/>
    <w:rsid w:val="00DA2C65"/>
    <w:rsid w:val="00DA2ED2"/>
    <w:rsid w:val="00DA3153"/>
    <w:rsid w:val="00DA5E9B"/>
    <w:rsid w:val="00DA6722"/>
    <w:rsid w:val="00DA6925"/>
    <w:rsid w:val="00DA6E0E"/>
    <w:rsid w:val="00DA7B87"/>
    <w:rsid w:val="00DB4268"/>
    <w:rsid w:val="00DB505D"/>
    <w:rsid w:val="00DB6FC3"/>
    <w:rsid w:val="00DB7383"/>
    <w:rsid w:val="00DC14A6"/>
    <w:rsid w:val="00DC26EF"/>
    <w:rsid w:val="00DC383A"/>
    <w:rsid w:val="00DC537A"/>
    <w:rsid w:val="00DC5451"/>
    <w:rsid w:val="00DD096C"/>
    <w:rsid w:val="00DD0B35"/>
    <w:rsid w:val="00DD1018"/>
    <w:rsid w:val="00DD1E34"/>
    <w:rsid w:val="00DD22EB"/>
    <w:rsid w:val="00DD2CBB"/>
    <w:rsid w:val="00DD4C69"/>
    <w:rsid w:val="00DD4E27"/>
    <w:rsid w:val="00DD55CC"/>
    <w:rsid w:val="00DD6070"/>
    <w:rsid w:val="00DE100C"/>
    <w:rsid w:val="00DE1347"/>
    <w:rsid w:val="00DE247E"/>
    <w:rsid w:val="00DE4270"/>
    <w:rsid w:val="00DE7E18"/>
    <w:rsid w:val="00DF0661"/>
    <w:rsid w:val="00DF0AF6"/>
    <w:rsid w:val="00DF1DCA"/>
    <w:rsid w:val="00DF28DB"/>
    <w:rsid w:val="00DF3B14"/>
    <w:rsid w:val="00DF4BAD"/>
    <w:rsid w:val="00DF6EFB"/>
    <w:rsid w:val="00E02B05"/>
    <w:rsid w:val="00E0307D"/>
    <w:rsid w:val="00E033E1"/>
    <w:rsid w:val="00E03695"/>
    <w:rsid w:val="00E038CE"/>
    <w:rsid w:val="00E05249"/>
    <w:rsid w:val="00E06BFC"/>
    <w:rsid w:val="00E079AF"/>
    <w:rsid w:val="00E1103C"/>
    <w:rsid w:val="00E12DB7"/>
    <w:rsid w:val="00E14909"/>
    <w:rsid w:val="00E16FD1"/>
    <w:rsid w:val="00E17125"/>
    <w:rsid w:val="00E21809"/>
    <w:rsid w:val="00E243A5"/>
    <w:rsid w:val="00E252DE"/>
    <w:rsid w:val="00E26B9B"/>
    <w:rsid w:val="00E27403"/>
    <w:rsid w:val="00E278C4"/>
    <w:rsid w:val="00E336AA"/>
    <w:rsid w:val="00E33BBC"/>
    <w:rsid w:val="00E34FB7"/>
    <w:rsid w:val="00E3672A"/>
    <w:rsid w:val="00E40476"/>
    <w:rsid w:val="00E41279"/>
    <w:rsid w:val="00E418C8"/>
    <w:rsid w:val="00E4206F"/>
    <w:rsid w:val="00E4509C"/>
    <w:rsid w:val="00E47693"/>
    <w:rsid w:val="00E52779"/>
    <w:rsid w:val="00E54589"/>
    <w:rsid w:val="00E553B4"/>
    <w:rsid w:val="00E56536"/>
    <w:rsid w:val="00E61832"/>
    <w:rsid w:val="00E62C9B"/>
    <w:rsid w:val="00E62D38"/>
    <w:rsid w:val="00E64233"/>
    <w:rsid w:val="00E70F9A"/>
    <w:rsid w:val="00E71C2F"/>
    <w:rsid w:val="00E73778"/>
    <w:rsid w:val="00E77923"/>
    <w:rsid w:val="00E81588"/>
    <w:rsid w:val="00E8172F"/>
    <w:rsid w:val="00E81DDE"/>
    <w:rsid w:val="00E82CA0"/>
    <w:rsid w:val="00E83310"/>
    <w:rsid w:val="00E84B13"/>
    <w:rsid w:val="00E84EEC"/>
    <w:rsid w:val="00E9036B"/>
    <w:rsid w:val="00E92501"/>
    <w:rsid w:val="00E95927"/>
    <w:rsid w:val="00E97067"/>
    <w:rsid w:val="00EA044C"/>
    <w:rsid w:val="00EA0729"/>
    <w:rsid w:val="00EA47D5"/>
    <w:rsid w:val="00EB0867"/>
    <w:rsid w:val="00EB28D8"/>
    <w:rsid w:val="00EB3E3C"/>
    <w:rsid w:val="00EB4EA7"/>
    <w:rsid w:val="00EB519A"/>
    <w:rsid w:val="00EB7284"/>
    <w:rsid w:val="00EC0477"/>
    <w:rsid w:val="00EC26AC"/>
    <w:rsid w:val="00EC3048"/>
    <w:rsid w:val="00EC36D0"/>
    <w:rsid w:val="00EC609C"/>
    <w:rsid w:val="00ED2456"/>
    <w:rsid w:val="00ED2949"/>
    <w:rsid w:val="00ED37D2"/>
    <w:rsid w:val="00ED3AF3"/>
    <w:rsid w:val="00EE0181"/>
    <w:rsid w:val="00EE0733"/>
    <w:rsid w:val="00EE28FD"/>
    <w:rsid w:val="00EE3BBF"/>
    <w:rsid w:val="00EE461B"/>
    <w:rsid w:val="00EE7A6A"/>
    <w:rsid w:val="00EF05F1"/>
    <w:rsid w:val="00EF0799"/>
    <w:rsid w:val="00EF3D45"/>
    <w:rsid w:val="00EF5FCC"/>
    <w:rsid w:val="00F077FD"/>
    <w:rsid w:val="00F10961"/>
    <w:rsid w:val="00F11484"/>
    <w:rsid w:val="00F12AEF"/>
    <w:rsid w:val="00F13023"/>
    <w:rsid w:val="00F13B87"/>
    <w:rsid w:val="00F14608"/>
    <w:rsid w:val="00F14628"/>
    <w:rsid w:val="00F14F9D"/>
    <w:rsid w:val="00F15EA8"/>
    <w:rsid w:val="00F17E5B"/>
    <w:rsid w:val="00F227B0"/>
    <w:rsid w:val="00F2539E"/>
    <w:rsid w:val="00F274B3"/>
    <w:rsid w:val="00F31F57"/>
    <w:rsid w:val="00F3319E"/>
    <w:rsid w:val="00F339D4"/>
    <w:rsid w:val="00F34D5A"/>
    <w:rsid w:val="00F374A0"/>
    <w:rsid w:val="00F41CA0"/>
    <w:rsid w:val="00F42370"/>
    <w:rsid w:val="00F436B6"/>
    <w:rsid w:val="00F43BF8"/>
    <w:rsid w:val="00F44D7F"/>
    <w:rsid w:val="00F454FC"/>
    <w:rsid w:val="00F45E43"/>
    <w:rsid w:val="00F50102"/>
    <w:rsid w:val="00F50A2D"/>
    <w:rsid w:val="00F53072"/>
    <w:rsid w:val="00F5341C"/>
    <w:rsid w:val="00F536C0"/>
    <w:rsid w:val="00F54246"/>
    <w:rsid w:val="00F555B4"/>
    <w:rsid w:val="00F556C2"/>
    <w:rsid w:val="00F56FDE"/>
    <w:rsid w:val="00F5767E"/>
    <w:rsid w:val="00F57E61"/>
    <w:rsid w:val="00F600A3"/>
    <w:rsid w:val="00F60BD7"/>
    <w:rsid w:val="00F6174E"/>
    <w:rsid w:val="00F61ABA"/>
    <w:rsid w:val="00F62A35"/>
    <w:rsid w:val="00F632FF"/>
    <w:rsid w:val="00F65CFA"/>
    <w:rsid w:val="00F66EB9"/>
    <w:rsid w:val="00F67933"/>
    <w:rsid w:val="00F70DF1"/>
    <w:rsid w:val="00F72111"/>
    <w:rsid w:val="00F721FA"/>
    <w:rsid w:val="00F722A8"/>
    <w:rsid w:val="00F730CB"/>
    <w:rsid w:val="00F749C2"/>
    <w:rsid w:val="00F750B6"/>
    <w:rsid w:val="00F81534"/>
    <w:rsid w:val="00F81D85"/>
    <w:rsid w:val="00F832C9"/>
    <w:rsid w:val="00F83AB0"/>
    <w:rsid w:val="00F85D2C"/>
    <w:rsid w:val="00F86153"/>
    <w:rsid w:val="00F86F09"/>
    <w:rsid w:val="00F874E5"/>
    <w:rsid w:val="00F87767"/>
    <w:rsid w:val="00F90BB1"/>
    <w:rsid w:val="00F96296"/>
    <w:rsid w:val="00F97977"/>
    <w:rsid w:val="00FA02FF"/>
    <w:rsid w:val="00FA2436"/>
    <w:rsid w:val="00FA49AB"/>
    <w:rsid w:val="00FA52F6"/>
    <w:rsid w:val="00FA5BD5"/>
    <w:rsid w:val="00FB1348"/>
    <w:rsid w:val="00FB3256"/>
    <w:rsid w:val="00FB4D27"/>
    <w:rsid w:val="00FB5AEA"/>
    <w:rsid w:val="00FB5F31"/>
    <w:rsid w:val="00FB7A04"/>
    <w:rsid w:val="00FB7BF8"/>
    <w:rsid w:val="00FB7FDE"/>
    <w:rsid w:val="00FC1AD0"/>
    <w:rsid w:val="00FC1D01"/>
    <w:rsid w:val="00FC1FC8"/>
    <w:rsid w:val="00FC2D62"/>
    <w:rsid w:val="00FC2E3C"/>
    <w:rsid w:val="00FC4E56"/>
    <w:rsid w:val="00FC6444"/>
    <w:rsid w:val="00FC6EAC"/>
    <w:rsid w:val="00FC7E17"/>
    <w:rsid w:val="00FD6B6D"/>
    <w:rsid w:val="00FD6F49"/>
    <w:rsid w:val="00FE3F74"/>
    <w:rsid w:val="00FE43AF"/>
    <w:rsid w:val="00FE61BB"/>
    <w:rsid w:val="00FE6E56"/>
    <w:rsid w:val="00FF0511"/>
    <w:rsid w:val="00FF28C7"/>
    <w:rsid w:val="00FF33FB"/>
    <w:rsid w:val="00FF375F"/>
    <w:rsid w:val="00FF3EE9"/>
    <w:rsid w:val="00FF3F22"/>
    <w:rsid w:val="00FF5B3D"/>
    <w:rsid w:val="00FF6F32"/>
    <w:rsid w:val="18826311"/>
    <w:rsid w:val="1C4E243D"/>
    <w:rsid w:val="2369624F"/>
    <w:rsid w:val="29B00819"/>
    <w:rsid w:val="2B3C794D"/>
    <w:rsid w:val="368D4580"/>
    <w:rsid w:val="50CC1BB0"/>
    <w:rsid w:val="51FF3C2E"/>
    <w:rsid w:val="59484461"/>
    <w:rsid w:val="5FB413EE"/>
    <w:rsid w:val="63E6382F"/>
    <w:rsid w:val="6BD050D2"/>
    <w:rsid w:val="702D1957"/>
    <w:rsid w:val="72A4064B"/>
    <w:rsid w:val="77FB0E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qFormat="1"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qFormat="1" w:uiPriority="99" w:name="footnote reference"/>
    <w:lsdException w:uiPriority="99" w:name="annotation reference"/>
    <w:lsdException w:uiPriority="99" w:name="line number"/>
    <w:lsdException w:uiPriority="99" w:name="page number"/>
    <w:lsdException w:qFormat="1" w:uiPriority="99" w:name="endnote reference"/>
    <w:lsdException w:qFormat="1"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ate"/>
    <w:basedOn w:val="1"/>
    <w:next w:val="1"/>
    <w:link w:val="14"/>
    <w:semiHidden/>
    <w:unhideWhenUsed/>
    <w:qFormat/>
    <w:uiPriority w:val="99"/>
    <w:pPr>
      <w:ind w:left="100" w:leftChars="2500"/>
    </w:pPr>
  </w:style>
  <w:style w:type="paragraph" w:styleId="3">
    <w:name w:val="endnote text"/>
    <w:basedOn w:val="1"/>
    <w:link w:val="16"/>
    <w:semiHidden/>
    <w:unhideWhenUsed/>
    <w:qFormat/>
    <w:uiPriority w:val="99"/>
    <w:pPr>
      <w:snapToGrid w:val="0"/>
      <w:jc w:val="left"/>
    </w:pPr>
  </w:style>
  <w:style w:type="paragraph" w:styleId="4">
    <w:name w:val="footer"/>
    <w:basedOn w:val="1"/>
    <w:link w:val="13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footnote text"/>
    <w:basedOn w:val="1"/>
    <w:link w:val="17"/>
    <w:semiHidden/>
    <w:unhideWhenUsed/>
    <w:qFormat/>
    <w:uiPriority w:val="99"/>
    <w:pPr>
      <w:snapToGrid w:val="0"/>
      <w:jc w:val="left"/>
    </w:pPr>
    <w:rPr>
      <w:sz w:val="18"/>
      <w:szCs w:val="18"/>
    </w:rPr>
  </w:style>
  <w:style w:type="table" w:styleId="8">
    <w:name w:val="Table Grid"/>
    <w:basedOn w:val="7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endnote reference"/>
    <w:basedOn w:val="9"/>
    <w:semiHidden/>
    <w:unhideWhenUsed/>
    <w:qFormat/>
    <w:uiPriority w:val="99"/>
    <w:rPr>
      <w:vertAlign w:val="superscript"/>
    </w:rPr>
  </w:style>
  <w:style w:type="character" w:styleId="11">
    <w:name w:val="footnote reference"/>
    <w:basedOn w:val="9"/>
    <w:semiHidden/>
    <w:unhideWhenUsed/>
    <w:qFormat/>
    <w:uiPriority w:val="99"/>
    <w:rPr>
      <w:vertAlign w:val="superscript"/>
    </w:rPr>
  </w:style>
  <w:style w:type="character" w:customStyle="1" w:styleId="12">
    <w:name w:val="页眉 字符"/>
    <w:basedOn w:val="9"/>
    <w:link w:val="5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3">
    <w:name w:val="页脚 字符"/>
    <w:basedOn w:val="9"/>
    <w:link w:val="4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4">
    <w:name w:val="日期 字符"/>
    <w:basedOn w:val="9"/>
    <w:link w:val="2"/>
    <w:semiHidden/>
    <w:qFormat/>
    <w:uiPriority w:val="99"/>
    <w:rPr>
      <w:rFonts w:ascii="Calibri" w:hAnsi="Calibri" w:eastAsia="宋体" w:cs="Times New Roman"/>
    </w:rPr>
  </w:style>
  <w:style w:type="paragraph" w:styleId="15">
    <w:name w:val="List Paragraph"/>
    <w:basedOn w:val="1"/>
    <w:qFormat/>
    <w:uiPriority w:val="34"/>
    <w:pPr>
      <w:ind w:firstLine="420" w:firstLineChars="200"/>
    </w:pPr>
    <w:rPr>
      <w:rFonts w:asciiTheme="minorHAnsi" w:hAnsiTheme="minorHAnsi" w:eastAsiaTheme="minorEastAsia" w:cstheme="minorBidi"/>
    </w:rPr>
  </w:style>
  <w:style w:type="character" w:customStyle="1" w:styleId="16">
    <w:name w:val="尾注文本 字符"/>
    <w:basedOn w:val="9"/>
    <w:link w:val="3"/>
    <w:semiHidden/>
    <w:qFormat/>
    <w:uiPriority w:val="99"/>
    <w:rPr>
      <w:rFonts w:ascii="Calibri" w:hAnsi="Calibri" w:eastAsia="宋体" w:cs="Times New Roman"/>
    </w:rPr>
  </w:style>
  <w:style w:type="character" w:customStyle="1" w:styleId="17">
    <w:name w:val="脚注文本 字符"/>
    <w:basedOn w:val="9"/>
    <w:link w:val="6"/>
    <w:semiHidden/>
    <w:qFormat/>
    <w:uiPriority w:val="99"/>
    <w:rPr>
      <w:rFonts w:ascii="Calibri" w:hAnsi="Calibri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2" Type="http://schemas.openxmlformats.org/officeDocument/2006/relationships/fontTable" Target="fontTable.xml"/><Relationship Id="rId51" Type="http://schemas.openxmlformats.org/officeDocument/2006/relationships/numbering" Target="numbering.xml"/><Relationship Id="rId50" Type="http://schemas.openxmlformats.org/officeDocument/2006/relationships/image" Target="media/image46.jpeg"/><Relationship Id="rId5" Type="http://schemas.openxmlformats.org/officeDocument/2006/relationships/image" Target="media/image1.png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jpe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pn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pn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19</Pages>
  <Words>397</Words>
  <Characters>509</Characters>
  <Lines>7</Lines>
  <Paragraphs>2</Paragraphs>
  <TotalTime>205</TotalTime>
  <ScaleCrop>false</ScaleCrop>
  <LinksUpToDate>false</LinksUpToDate>
  <CharactersWithSpaces>548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2024-04-06T09:17:00Z</dcterms:created>
  <dc:creator>admin</dc:creator>
  <cp:lastModifiedBy>筱筱歡</cp:lastModifiedBy>
  <cp:lastPrinted>2024-03-19T13:40:00Z</cp:lastPrinted>
  <dcterms:modified xsi:type="dcterms:W3CDTF">2025-08-23T05:14:19Z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eyJoZGlkIjoiMmRkZjcxZTdiYjhiYTZmZWNjOTQwMGVmOGUwMTQ1OWUiLCJ1c2VySWQiOiIyNTYyMDUwNjgifQ==</vt:lpwstr>
  </property>
  <property fmtid="{D5CDD505-2E9C-101B-9397-08002B2CF9AE}" pid="3" name="KSOProductBuildVer">
    <vt:lpwstr>2052-12.1.0.21915</vt:lpwstr>
  </property>
  <property fmtid="{D5CDD505-2E9C-101B-9397-08002B2CF9AE}" pid="4" name="ICV">
    <vt:lpwstr>F706559DFBFE4C6681DD9A3547C68223_13</vt:lpwstr>
  </property>
</Properties>
</file>